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A892" w14:textId="59B7EEC9" w:rsidR="002E2AC0" w:rsidRDefault="002E2AC0" w:rsidP="00AB03CA">
      <w:pPr>
        <w:spacing w:after="0" w:line="240" w:lineRule="auto"/>
        <w:jc w:val="center"/>
        <w:rPr>
          <w:rFonts w:ascii="Tahoma" w:eastAsia="Times New Roman" w:hAnsi="Tahoma" w:cs="Tahoma"/>
          <w:b/>
          <w:lang w:eastAsia="zh-CN"/>
        </w:rPr>
      </w:pPr>
      <w:r w:rsidRPr="00DC1974">
        <w:rPr>
          <w:rFonts w:ascii="Tahoma" w:eastAsia="Times New Roman" w:hAnsi="Tahoma" w:cs="Tahoma"/>
          <w:b/>
          <w:lang w:eastAsia="zh-CN"/>
        </w:rPr>
        <w:t>Comunicato stampa</w:t>
      </w:r>
    </w:p>
    <w:p w14:paraId="00507E00" w14:textId="2AFE6579" w:rsidR="00767CA1" w:rsidRDefault="00767CA1" w:rsidP="00AB03CA">
      <w:pPr>
        <w:spacing w:after="0" w:line="240" w:lineRule="auto"/>
        <w:jc w:val="center"/>
        <w:rPr>
          <w:rFonts w:ascii="Tahoma" w:eastAsia="Times New Roman" w:hAnsi="Tahoma" w:cs="Tahoma"/>
          <w:b/>
          <w:lang w:eastAsia="zh-CN"/>
        </w:rPr>
      </w:pPr>
    </w:p>
    <w:p w14:paraId="454F38DA" w14:textId="1F7C810E" w:rsidR="008A38C5" w:rsidRDefault="00DD4C9D" w:rsidP="00AB03CA">
      <w:pPr>
        <w:pStyle w:val="NormaleWeb"/>
        <w:spacing w:before="0" w:beforeAutospacing="0" w:after="0" w:afterAutospacing="0"/>
        <w:jc w:val="center"/>
        <w:rPr>
          <w:rFonts w:ascii="Tahoma" w:hAnsi="Tahoma" w:cs="Tahoma"/>
          <w:color w:val="EA0086"/>
          <w:sz w:val="36"/>
          <w:szCs w:val="36"/>
          <w:lang w:eastAsia="en-US"/>
        </w:rPr>
      </w:pPr>
      <w:r w:rsidRPr="00DD4C9D">
        <w:rPr>
          <w:rFonts w:ascii="Tahoma" w:hAnsi="Tahoma" w:cs="Tahoma"/>
          <w:color w:val="EA0086"/>
          <w:sz w:val="36"/>
          <w:szCs w:val="36"/>
          <w:lang w:eastAsia="en-US"/>
        </w:rPr>
        <w:t>L</w:t>
      </w:r>
      <w:r w:rsidR="008A38C5">
        <w:rPr>
          <w:rFonts w:ascii="Tahoma" w:hAnsi="Tahoma" w:cs="Tahoma"/>
          <w:color w:val="EA0086"/>
          <w:sz w:val="36"/>
          <w:szCs w:val="36"/>
          <w:lang w:eastAsia="en-US"/>
        </w:rPr>
        <w:t xml:space="preserve">a </w:t>
      </w:r>
      <w:r w:rsidR="0083043E">
        <w:rPr>
          <w:rFonts w:ascii="Tahoma" w:hAnsi="Tahoma" w:cs="Tahoma"/>
          <w:color w:val="EA0086"/>
          <w:sz w:val="36"/>
          <w:szCs w:val="36"/>
          <w:lang w:eastAsia="en-US"/>
        </w:rPr>
        <w:t xml:space="preserve">foto </w:t>
      </w:r>
      <w:r w:rsidR="008A38C5">
        <w:rPr>
          <w:rFonts w:ascii="Tahoma" w:hAnsi="Tahoma" w:cs="Tahoma"/>
          <w:color w:val="EA0086"/>
          <w:sz w:val="36"/>
          <w:szCs w:val="36"/>
          <w:lang w:eastAsia="en-US"/>
        </w:rPr>
        <w:t xml:space="preserve">vincitrice del Contest </w:t>
      </w:r>
      <w:bookmarkStart w:id="0" w:name="_Hlk120536938"/>
      <w:r w:rsidR="008A38C5" w:rsidRPr="008A38C5">
        <w:rPr>
          <w:rFonts w:ascii="Tahoma" w:hAnsi="Tahoma" w:cs="Tahoma"/>
          <w:color w:val="EA0086"/>
          <w:sz w:val="36"/>
          <w:szCs w:val="36"/>
          <w:lang w:eastAsia="en-US"/>
        </w:rPr>
        <w:t>#</w:t>
      </w:r>
      <w:proofErr w:type="spellStart"/>
      <w:r w:rsidR="008A38C5" w:rsidRPr="008A38C5">
        <w:rPr>
          <w:rFonts w:ascii="Tahoma" w:hAnsi="Tahoma" w:cs="Tahoma"/>
          <w:color w:val="EA0086"/>
          <w:sz w:val="36"/>
          <w:szCs w:val="36"/>
          <w:lang w:eastAsia="en-US"/>
        </w:rPr>
        <w:t>DonareMiDona</w:t>
      </w:r>
      <w:proofErr w:type="spellEnd"/>
      <w:r w:rsidR="008A38C5" w:rsidRPr="008A38C5">
        <w:rPr>
          <w:rFonts w:ascii="Tahoma" w:hAnsi="Tahoma" w:cs="Tahoma"/>
          <w:color w:val="EA0086"/>
          <w:sz w:val="36"/>
          <w:szCs w:val="36"/>
          <w:lang w:eastAsia="en-US"/>
        </w:rPr>
        <w:t xml:space="preserve"> </w:t>
      </w:r>
    </w:p>
    <w:p w14:paraId="6BB835C0" w14:textId="77777777" w:rsidR="008A38C5" w:rsidRDefault="008A38C5" w:rsidP="00AB03CA">
      <w:pPr>
        <w:pStyle w:val="NormaleWeb"/>
        <w:spacing w:before="0" w:beforeAutospacing="0" w:after="0" w:afterAutospacing="0"/>
        <w:jc w:val="center"/>
        <w:rPr>
          <w:rFonts w:ascii="Tahoma" w:hAnsi="Tahoma" w:cs="Tahoma"/>
          <w:color w:val="EA0086"/>
          <w:sz w:val="36"/>
          <w:szCs w:val="36"/>
          <w:lang w:eastAsia="en-US"/>
        </w:rPr>
      </w:pPr>
      <w:r w:rsidRPr="008A38C5">
        <w:rPr>
          <w:rFonts w:ascii="Tahoma" w:hAnsi="Tahoma" w:cs="Tahoma"/>
          <w:color w:val="EA0086"/>
          <w:sz w:val="36"/>
          <w:szCs w:val="36"/>
          <w:lang w:eastAsia="en-US"/>
        </w:rPr>
        <w:t>"Scatta il dono del tuo cuore"</w:t>
      </w:r>
    </w:p>
    <w:bookmarkEnd w:id="0"/>
    <w:p w14:paraId="46F20A58" w14:textId="2A7FC485" w:rsidR="00767CA1" w:rsidRPr="00C57B3C" w:rsidRDefault="00767CA1" w:rsidP="00AB03CA">
      <w:pPr>
        <w:pStyle w:val="Titolo2"/>
        <w:spacing w:before="0" w:beforeAutospacing="0" w:after="0" w:afterAutospacing="0"/>
        <w:rPr>
          <w:rFonts w:ascii="Arial" w:hAnsi="Arial" w:cs="Arial"/>
          <w:bCs w:val="0"/>
          <w:color w:val="D21B7B"/>
          <w:sz w:val="26"/>
          <w:szCs w:val="26"/>
          <w:highlight w:val="yellow"/>
        </w:rPr>
      </w:pPr>
    </w:p>
    <w:p w14:paraId="3641D3E6" w14:textId="77777777" w:rsidR="0083043E" w:rsidRDefault="008A38C5" w:rsidP="00AB03CA">
      <w:pPr>
        <w:pStyle w:val="NormaleWeb"/>
        <w:spacing w:before="0" w:beforeAutospacing="0" w:after="0" w:afterAutospacing="0"/>
        <w:jc w:val="center"/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</w:pPr>
      <w:r w:rsidRPr="008A38C5"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  <w:t xml:space="preserve">Claudia Mele di Caltanissetta </w:t>
      </w:r>
      <w:r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  <w:t xml:space="preserve">ha vinto la prima </w:t>
      </w:r>
      <w:r w:rsidR="0083043E"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  <w:t>edizione</w:t>
      </w:r>
      <w:r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  <w:t xml:space="preserve"> del </w:t>
      </w:r>
      <w:r w:rsidR="0083043E"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  <w:t>Contest</w:t>
      </w:r>
      <w:r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  <w:t xml:space="preserve"> </w:t>
      </w:r>
    </w:p>
    <w:p w14:paraId="4CEC6FAD" w14:textId="1696E7A8" w:rsidR="0083043E" w:rsidRDefault="008A38C5" w:rsidP="00AB03CA">
      <w:pPr>
        <w:pStyle w:val="NormaleWeb"/>
        <w:spacing w:before="0" w:beforeAutospacing="0" w:after="0" w:afterAutospacing="0"/>
        <w:jc w:val="center"/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</w:pPr>
      <w:r w:rsidRPr="008A38C5"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  <w:t>con lo scatto “Il dono della vita”.</w:t>
      </w:r>
    </w:p>
    <w:p w14:paraId="328BDCF7" w14:textId="77777777" w:rsidR="00E84195" w:rsidRPr="00891706" w:rsidRDefault="00E84195" w:rsidP="00AB03CA">
      <w:pPr>
        <w:pStyle w:val="NormaleWeb"/>
        <w:spacing w:before="0" w:beforeAutospacing="0" w:after="0" w:afterAutospacing="0"/>
        <w:jc w:val="center"/>
        <w:rPr>
          <w:rFonts w:ascii="Tahoma" w:eastAsiaTheme="minorEastAsia" w:hAnsi="Tahoma" w:cs="Tahoma"/>
          <w:b/>
          <w:i/>
          <w:iCs/>
          <w:sz w:val="20"/>
          <w:szCs w:val="20"/>
          <w:lang w:eastAsia="en-US"/>
        </w:rPr>
      </w:pPr>
    </w:p>
    <w:p w14:paraId="3439CF88" w14:textId="195B27CD" w:rsidR="00767CA1" w:rsidRDefault="00062799" w:rsidP="00AB03CA">
      <w:pPr>
        <w:pStyle w:val="Titolo2"/>
        <w:spacing w:before="0" w:beforeAutospacing="0" w:after="0" w:afterAutospacing="0"/>
        <w:jc w:val="center"/>
        <w:rPr>
          <w:rFonts w:ascii="Tahoma" w:eastAsiaTheme="minorEastAsia" w:hAnsi="Tahoma" w:cs="Tahoma"/>
          <w:b w:val="0"/>
          <w:bCs w:val="0"/>
          <w:i/>
          <w:iCs/>
          <w:sz w:val="20"/>
          <w:szCs w:val="20"/>
          <w:lang w:eastAsia="en-US"/>
        </w:rPr>
      </w:pPr>
      <w:r>
        <w:rPr>
          <w:rFonts w:ascii="Tahoma" w:hAnsi="Tahoma" w:cs="Tahoma"/>
          <w:bCs w:val="0"/>
          <w:noProof/>
          <w:sz w:val="20"/>
          <w:szCs w:val="20"/>
        </w:rPr>
        <w:drawing>
          <wp:inline distT="0" distB="0" distL="0" distR="0" wp14:anchorId="59129347" wp14:editId="38A8E049">
            <wp:extent cx="6115050" cy="4591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47BF" w14:textId="7BB626FA" w:rsidR="00833BBF" w:rsidRDefault="00833BBF" w:rsidP="00AB03CA">
      <w:pPr>
        <w:pStyle w:val="paragraph"/>
        <w:spacing w:before="0" w:beforeAutospacing="0" w:after="0" w:afterAutospacing="0"/>
        <w:jc w:val="both"/>
        <w:textAlignment w:val="baseline"/>
        <w:rPr>
          <w:rStyle w:val="Enfasicorsivo"/>
          <w:rFonts w:ascii="Tahoma" w:hAnsi="Tahoma" w:cs="Tahoma"/>
          <w:sz w:val="20"/>
          <w:szCs w:val="20"/>
        </w:rPr>
      </w:pPr>
    </w:p>
    <w:p w14:paraId="1602489F" w14:textId="166AFD6B" w:rsidR="00740DBC" w:rsidRDefault="00062799" w:rsidP="00740DBC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La foto </w:t>
      </w:r>
      <w:r w:rsidR="008A38C5" w:rsidRPr="008A38C5">
        <w:rPr>
          <w:rFonts w:ascii="Tahoma" w:hAnsi="Tahoma" w:cs="Tahoma"/>
          <w:b/>
          <w:bCs/>
          <w:sz w:val="16"/>
          <w:szCs w:val="16"/>
        </w:rPr>
        <w:t>“Il dono della vita”</w:t>
      </w:r>
      <w:r w:rsidR="008A38C5"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 xml:space="preserve">di </w:t>
      </w:r>
      <w:r w:rsidRPr="00062799">
        <w:rPr>
          <w:rFonts w:ascii="Tahoma" w:hAnsi="Tahoma" w:cs="Tahoma"/>
          <w:b/>
          <w:bCs/>
          <w:sz w:val="16"/>
          <w:szCs w:val="16"/>
        </w:rPr>
        <w:t xml:space="preserve">Claudia Mele </w:t>
      </w:r>
      <w:r>
        <w:rPr>
          <w:rFonts w:ascii="Tahoma" w:hAnsi="Tahoma" w:cs="Tahoma"/>
          <w:b/>
          <w:bCs/>
          <w:sz w:val="16"/>
          <w:szCs w:val="16"/>
        </w:rPr>
        <w:t xml:space="preserve">che ha vinto il contest </w:t>
      </w:r>
    </w:p>
    <w:p w14:paraId="2E485E66" w14:textId="295A4C7E" w:rsidR="00740DBC" w:rsidRDefault="00740DBC" w:rsidP="00740DBC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sz w:val="16"/>
          <w:szCs w:val="16"/>
        </w:rPr>
      </w:pPr>
    </w:p>
    <w:p w14:paraId="083544A9" w14:textId="77777777" w:rsidR="00740DBC" w:rsidRPr="00740DBC" w:rsidRDefault="00740DBC" w:rsidP="00740DBC">
      <w:pPr>
        <w:pStyle w:val="paragraph"/>
        <w:spacing w:before="0" w:beforeAutospacing="0" w:after="0" w:afterAutospacing="0"/>
        <w:jc w:val="center"/>
        <w:textAlignment w:val="baseline"/>
        <w:rPr>
          <w:rStyle w:val="Enfasicorsivo"/>
          <w:rFonts w:ascii="Tahoma" w:hAnsi="Tahoma" w:cs="Tahoma"/>
          <w:b/>
          <w:bCs/>
          <w:sz w:val="16"/>
          <w:szCs w:val="16"/>
        </w:rPr>
      </w:pPr>
    </w:p>
    <w:p w14:paraId="0DDBC6DB" w14:textId="68399E87" w:rsidR="008A38C5" w:rsidRDefault="00062799" w:rsidP="0083043E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i/>
          <w:sz w:val="20"/>
          <w:szCs w:val="20"/>
          <w:lang w:eastAsia="it-IT"/>
        </w:rPr>
        <w:t>Milano</w:t>
      </w:r>
      <w:r w:rsidRPr="00D12AD6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, </w:t>
      </w:r>
      <w:r>
        <w:rPr>
          <w:rFonts w:ascii="Tahoma" w:eastAsia="Times New Roman" w:hAnsi="Tahoma" w:cs="Tahoma"/>
          <w:i/>
          <w:sz w:val="20"/>
          <w:szCs w:val="20"/>
          <w:lang w:eastAsia="it-IT"/>
        </w:rPr>
        <w:t>2</w:t>
      </w:r>
      <w:r w:rsidR="009466F1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 dicembre </w:t>
      </w:r>
      <w:r w:rsidRPr="00D12AD6">
        <w:rPr>
          <w:rFonts w:ascii="Tahoma" w:eastAsia="Times New Roman" w:hAnsi="Tahoma" w:cs="Tahoma"/>
          <w:i/>
          <w:sz w:val="20"/>
          <w:szCs w:val="20"/>
          <w:lang w:eastAsia="it-IT"/>
        </w:rPr>
        <w:t>202</w:t>
      </w:r>
      <w:r>
        <w:rPr>
          <w:rFonts w:ascii="Tahoma" w:eastAsia="Times New Roman" w:hAnsi="Tahoma" w:cs="Tahoma"/>
          <w:i/>
          <w:sz w:val="20"/>
          <w:szCs w:val="20"/>
          <w:lang w:eastAsia="it-IT"/>
        </w:rPr>
        <w:t>2</w:t>
      </w:r>
      <w:r w:rsidRPr="00D12AD6">
        <w:rPr>
          <w:rFonts w:ascii="Tahoma" w:eastAsia="Times New Roman" w:hAnsi="Tahoma" w:cs="Tahoma"/>
          <w:sz w:val="20"/>
          <w:szCs w:val="20"/>
          <w:lang w:eastAsia="it-IT"/>
        </w:rPr>
        <w:t xml:space="preserve"> – </w:t>
      </w:r>
      <w:r w:rsidR="00E84195" w:rsidRPr="007160A3">
        <w:rPr>
          <w:rFonts w:ascii="Tahoma" w:hAnsi="Tahoma" w:cs="Tahoma"/>
          <w:color w:val="201F1E"/>
          <w:sz w:val="20"/>
          <w:szCs w:val="20"/>
          <w:shd w:val="clear" w:color="auto" w:fill="FFFFFF"/>
        </w:rPr>
        <w:t>I</w:t>
      </w:r>
      <w:r w:rsidR="00E84195" w:rsidRPr="007160A3">
        <w:rPr>
          <w:rFonts w:ascii="Tahoma" w:hAnsi="Tahoma" w:cs="Tahoma"/>
          <w:sz w:val="20"/>
          <w:szCs w:val="20"/>
        </w:rPr>
        <w:t xml:space="preserve">l </w:t>
      </w:r>
      <w:r w:rsidR="00E84195" w:rsidRPr="00150227">
        <w:rPr>
          <w:rFonts w:ascii="Tahoma" w:hAnsi="Tahoma" w:cs="Tahoma"/>
          <w:b/>
          <w:bCs/>
          <w:sz w:val="20"/>
          <w:szCs w:val="20"/>
        </w:rPr>
        <w:t>Giorno del Dono</w:t>
      </w:r>
      <w:r w:rsidR="00763380">
        <w:rPr>
          <w:rFonts w:ascii="Tahoma" w:hAnsi="Tahoma" w:cs="Tahoma"/>
          <w:sz w:val="20"/>
          <w:szCs w:val="20"/>
        </w:rPr>
        <w:t xml:space="preserve">, giunto alla sua </w:t>
      </w:r>
      <w:r w:rsidR="00763380" w:rsidRPr="00763380">
        <w:rPr>
          <w:rFonts w:ascii="Tahoma" w:hAnsi="Tahoma" w:cs="Tahoma"/>
          <w:b/>
          <w:bCs/>
          <w:sz w:val="20"/>
          <w:szCs w:val="20"/>
        </w:rPr>
        <w:t>8^ edizione</w:t>
      </w:r>
      <w:r w:rsidR="00763380">
        <w:rPr>
          <w:rFonts w:ascii="Tahoma" w:hAnsi="Tahoma" w:cs="Tahoma"/>
          <w:sz w:val="20"/>
          <w:szCs w:val="20"/>
        </w:rPr>
        <w:t>,</w:t>
      </w:r>
      <w:r w:rsidR="00E84195" w:rsidRPr="007160A3">
        <w:rPr>
          <w:rFonts w:ascii="Tahoma" w:hAnsi="Tahoma" w:cs="Tahoma"/>
          <w:sz w:val="20"/>
          <w:szCs w:val="20"/>
        </w:rPr>
        <w:t xml:space="preserve"> </w:t>
      </w:r>
      <w:r w:rsidR="008A38C5">
        <w:rPr>
          <w:rFonts w:ascii="Tahoma" w:hAnsi="Tahoma" w:cs="Tahoma"/>
          <w:sz w:val="20"/>
          <w:szCs w:val="20"/>
        </w:rPr>
        <w:t>per la prima volta si è arricchito del</w:t>
      </w:r>
      <w:r w:rsidR="008A38C5" w:rsidRPr="00B723BB">
        <w:rPr>
          <w:rFonts w:ascii="Tahoma" w:hAnsi="Tahoma" w:cs="Tahoma"/>
          <w:sz w:val="20"/>
          <w:szCs w:val="20"/>
        </w:rPr>
        <w:t xml:space="preserve"> </w:t>
      </w:r>
      <w:r w:rsidR="008A38C5" w:rsidRPr="00B723BB">
        <w:rPr>
          <w:rFonts w:ascii="Tahoma" w:hAnsi="Tahoma" w:cs="Tahoma"/>
          <w:b/>
          <w:bCs/>
          <w:sz w:val="20"/>
          <w:szCs w:val="20"/>
        </w:rPr>
        <w:t>Contest #</w:t>
      </w:r>
      <w:proofErr w:type="spellStart"/>
      <w:r w:rsidR="008A38C5" w:rsidRPr="00B723BB">
        <w:rPr>
          <w:rFonts w:ascii="Tahoma" w:hAnsi="Tahoma" w:cs="Tahoma"/>
          <w:b/>
          <w:bCs/>
          <w:sz w:val="20"/>
          <w:szCs w:val="20"/>
        </w:rPr>
        <w:t>DonareMiDona</w:t>
      </w:r>
      <w:proofErr w:type="spellEnd"/>
      <w:r w:rsidR="008A38C5" w:rsidRPr="00B723BB">
        <w:rPr>
          <w:rFonts w:ascii="Tahoma" w:hAnsi="Tahoma" w:cs="Tahoma"/>
          <w:b/>
          <w:bCs/>
          <w:sz w:val="20"/>
          <w:szCs w:val="20"/>
        </w:rPr>
        <w:t xml:space="preserve"> "Scatta il dono del tuo cuore"</w:t>
      </w:r>
      <w:r w:rsidR="008A38C5" w:rsidRPr="00B723BB">
        <w:rPr>
          <w:rFonts w:ascii="Tahoma" w:hAnsi="Tahoma" w:cs="Tahoma"/>
          <w:sz w:val="20"/>
          <w:szCs w:val="20"/>
        </w:rPr>
        <w:t xml:space="preserve"> a cui tutti hanno potuto partecipare gratuitamente pubblicando la foto del dono che ha reso felice l’autore della foto stessa: </w:t>
      </w:r>
      <w:r w:rsidR="008A38C5">
        <w:rPr>
          <w:rFonts w:ascii="Tahoma" w:hAnsi="Tahoma" w:cs="Tahoma"/>
          <w:sz w:val="20"/>
          <w:szCs w:val="20"/>
        </w:rPr>
        <w:t xml:space="preserve">dalla votazione popolare online che si è chiusa lo scorso 18 novembre è risultata vincitrice </w:t>
      </w:r>
      <w:r w:rsidR="008A38C5" w:rsidRPr="008A38C5">
        <w:rPr>
          <w:rFonts w:ascii="Tahoma" w:hAnsi="Tahoma" w:cs="Tahoma"/>
          <w:b/>
          <w:bCs/>
          <w:sz w:val="20"/>
          <w:szCs w:val="20"/>
        </w:rPr>
        <w:t>Claudia Mele</w:t>
      </w:r>
      <w:r w:rsidR="008A38C5" w:rsidRPr="008A38C5">
        <w:rPr>
          <w:rFonts w:ascii="Tahoma" w:hAnsi="Tahoma" w:cs="Tahoma"/>
          <w:sz w:val="20"/>
          <w:szCs w:val="20"/>
        </w:rPr>
        <w:t xml:space="preserve"> </w:t>
      </w:r>
      <w:r w:rsidR="008A38C5">
        <w:rPr>
          <w:rFonts w:ascii="Tahoma" w:hAnsi="Tahoma" w:cs="Tahoma"/>
          <w:sz w:val="20"/>
          <w:szCs w:val="20"/>
        </w:rPr>
        <w:t xml:space="preserve">di </w:t>
      </w:r>
      <w:r w:rsidR="008A38C5" w:rsidRPr="008A38C5">
        <w:rPr>
          <w:rFonts w:ascii="Tahoma" w:hAnsi="Tahoma" w:cs="Tahoma"/>
          <w:sz w:val="20"/>
          <w:szCs w:val="20"/>
        </w:rPr>
        <w:t>Caltanissetta</w:t>
      </w:r>
      <w:r w:rsidR="008A38C5">
        <w:rPr>
          <w:rFonts w:ascii="Tahoma" w:hAnsi="Tahoma" w:cs="Tahoma"/>
          <w:sz w:val="20"/>
          <w:szCs w:val="20"/>
        </w:rPr>
        <w:t xml:space="preserve"> con lo </w:t>
      </w:r>
      <w:r w:rsidR="008A38C5" w:rsidRPr="008A38C5">
        <w:rPr>
          <w:rFonts w:ascii="Tahoma" w:hAnsi="Tahoma" w:cs="Tahoma"/>
          <w:b/>
          <w:bCs/>
          <w:sz w:val="20"/>
          <w:szCs w:val="20"/>
        </w:rPr>
        <w:t>scatto “Il dono della vita”</w:t>
      </w:r>
      <w:r w:rsidR="008A38C5">
        <w:rPr>
          <w:rFonts w:ascii="Tahoma" w:hAnsi="Tahoma" w:cs="Tahoma"/>
          <w:sz w:val="20"/>
          <w:szCs w:val="20"/>
        </w:rPr>
        <w:t>.</w:t>
      </w:r>
      <w:r w:rsidR="0083043E">
        <w:rPr>
          <w:rFonts w:ascii="Tahoma" w:hAnsi="Tahoma" w:cs="Tahoma"/>
          <w:sz w:val="20"/>
          <w:szCs w:val="20"/>
        </w:rPr>
        <w:t xml:space="preserve"> </w:t>
      </w:r>
      <w:r w:rsidR="008A38C5" w:rsidRPr="0083043E">
        <w:rPr>
          <w:rFonts w:ascii="Tahoma" w:hAnsi="Tahoma" w:cs="Tahoma"/>
          <w:bCs/>
          <w:sz w:val="20"/>
          <w:szCs w:val="20"/>
        </w:rPr>
        <w:t>L</w:t>
      </w:r>
      <w:r w:rsidR="008A38C5" w:rsidRPr="0083043E">
        <w:rPr>
          <w:rFonts w:ascii="Tahoma" w:hAnsi="Tahoma" w:cs="Tahoma"/>
          <w:bCs/>
          <w:color w:val="000000" w:themeColor="text1"/>
          <w:sz w:val="20"/>
          <w:szCs w:val="20"/>
        </w:rPr>
        <w:t>’Italia, primo Paese al mondo</w:t>
      </w:r>
      <w:r w:rsidR="008A38C5" w:rsidRPr="00833BBF">
        <w:rPr>
          <w:rFonts w:ascii="Tahoma" w:hAnsi="Tahoma" w:cs="Tahoma"/>
          <w:color w:val="000000" w:themeColor="text1"/>
          <w:sz w:val="20"/>
          <w:szCs w:val="20"/>
        </w:rPr>
        <w:t xml:space="preserve"> ad aver sancito</w:t>
      </w:r>
      <w:r w:rsidR="008A38C5">
        <w:rPr>
          <w:rFonts w:ascii="Tahoma" w:hAnsi="Tahoma" w:cs="Tahoma"/>
          <w:color w:val="000000" w:themeColor="text1"/>
          <w:sz w:val="20"/>
          <w:szCs w:val="20"/>
        </w:rPr>
        <w:t xml:space="preserve"> per </w:t>
      </w:r>
      <w:hyperlink r:id="rId9" w:history="1">
        <w:r w:rsidR="008A38C5" w:rsidRPr="00833BBF">
          <w:rPr>
            <w:rStyle w:val="Collegamentoipertestuale"/>
            <w:rFonts w:ascii="Tahoma" w:hAnsi="Tahoma" w:cs="Tahoma"/>
            <w:b/>
            <w:sz w:val="20"/>
            <w:szCs w:val="20"/>
          </w:rPr>
          <w:t>legge</w:t>
        </w:r>
      </w:hyperlink>
      <w:r w:rsidR="008A38C5" w:rsidRPr="00833BBF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8A38C5">
        <w:rPr>
          <w:rFonts w:ascii="Tahoma" w:hAnsi="Tahoma" w:cs="Tahoma"/>
          <w:color w:val="000000" w:themeColor="text1"/>
          <w:sz w:val="20"/>
          <w:szCs w:val="20"/>
        </w:rPr>
        <w:t xml:space="preserve">il </w:t>
      </w:r>
      <w:r w:rsidR="008A38C5" w:rsidRPr="00833BBF">
        <w:rPr>
          <w:rFonts w:ascii="Tahoma" w:hAnsi="Tahoma" w:cs="Tahoma"/>
          <w:b/>
          <w:color w:val="000000" w:themeColor="text1"/>
          <w:sz w:val="20"/>
          <w:szCs w:val="20"/>
        </w:rPr>
        <w:t>Giorno del Dono</w:t>
      </w:r>
      <w:r w:rsidR="008A38C5">
        <w:rPr>
          <w:rFonts w:ascii="Tahoma" w:hAnsi="Tahoma" w:cs="Tahoma"/>
          <w:color w:val="000000" w:themeColor="text1"/>
          <w:sz w:val="20"/>
          <w:szCs w:val="20"/>
        </w:rPr>
        <w:t xml:space="preserve">, festeggia il 4 ottobre </w:t>
      </w:r>
      <w:r w:rsidR="008A38C5" w:rsidRPr="00D12AD6">
        <w:rPr>
          <w:rFonts w:ascii="Tahoma" w:hAnsi="Tahoma" w:cs="Tahoma"/>
          <w:sz w:val="20"/>
          <w:szCs w:val="20"/>
        </w:rPr>
        <w:t>di ogni anno</w:t>
      </w:r>
      <w:r w:rsidR="008A38C5">
        <w:rPr>
          <w:rFonts w:ascii="Tahoma" w:hAnsi="Tahoma" w:cs="Tahoma"/>
          <w:color w:val="000000" w:themeColor="text1"/>
          <w:sz w:val="20"/>
          <w:szCs w:val="20"/>
        </w:rPr>
        <w:t xml:space="preserve"> la </w:t>
      </w:r>
      <w:r w:rsidR="008A38C5" w:rsidRPr="00833BBF">
        <w:rPr>
          <w:rFonts w:ascii="Tahoma" w:hAnsi="Tahoma" w:cs="Tahoma"/>
          <w:b/>
          <w:color w:val="000000" w:themeColor="text1"/>
          <w:sz w:val="20"/>
          <w:szCs w:val="20"/>
        </w:rPr>
        <w:t xml:space="preserve">festa </w:t>
      </w:r>
      <w:r w:rsidR="008A38C5">
        <w:rPr>
          <w:rFonts w:ascii="Tahoma" w:hAnsi="Tahoma" w:cs="Tahoma"/>
          <w:b/>
          <w:color w:val="000000" w:themeColor="text1"/>
          <w:sz w:val="20"/>
          <w:szCs w:val="20"/>
        </w:rPr>
        <w:t xml:space="preserve">del </w:t>
      </w:r>
      <w:r w:rsidR="008A38C5" w:rsidRPr="00833BBF">
        <w:rPr>
          <w:rFonts w:ascii="Tahoma" w:hAnsi="Tahoma" w:cs="Tahoma"/>
          <w:b/>
          <w:color w:val="000000"/>
          <w:sz w:val="20"/>
          <w:szCs w:val="20"/>
        </w:rPr>
        <w:t>dono e della donazione in tutte le sue forme</w:t>
      </w:r>
      <w:r w:rsidR="008A38C5" w:rsidRPr="00833BBF">
        <w:rPr>
          <w:rFonts w:ascii="Tahoma" w:hAnsi="Tahoma" w:cs="Tahoma"/>
          <w:color w:val="000000"/>
          <w:sz w:val="20"/>
          <w:szCs w:val="20"/>
        </w:rPr>
        <w:t> </w:t>
      </w:r>
      <w:r w:rsidR="008A38C5">
        <w:rPr>
          <w:rFonts w:ascii="Tahoma" w:hAnsi="Tahoma" w:cs="Tahoma"/>
          <w:sz w:val="20"/>
          <w:szCs w:val="20"/>
        </w:rPr>
        <w:t xml:space="preserve">promossa </w:t>
      </w:r>
      <w:r w:rsidR="008A38C5" w:rsidRPr="00331C10">
        <w:rPr>
          <w:rFonts w:ascii="Tahoma" w:hAnsi="Tahoma" w:cs="Tahoma"/>
          <w:sz w:val="20"/>
          <w:szCs w:val="20"/>
        </w:rPr>
        <w:t>dall’</w:t>
      </w:r>
      <w:r w:rsidR="008A38C5" w:rsidRPr="003971C9">
        <w:rPr>
          <w:rFonts w:ascii="Tahoma" w:hAnsi="Tahoma" w:cs="Tahoma"/>
          <w:b/>
          <w:sz w:val="20"/>
          <w:szCs w:val="20"/>
        </w:rPr>
        <w:t>Istituto Italiano della Donazione (IID)</w:t>
      </w:r>
      <w:r w:rsidR="008A38C5">
        <w:rPr>
          <w:rFonts w:ascii="Tahoma" w:hAnsi="Tahoma" w:cs="Tahoma"/>
          <w:bCs/>
          <w:sz w:val="20"/>
          <w:szCs w:val="20"/>
        </w:rPr>
        <w:t>.</w:t>
      </w:r>
    </w:p>
    <w:p w14:paraId="5FD436B8" w14:textId="6B441C37" w:rsidR="00CD21A0" w:rsidRDefault="00CD21A0" w:rsidP="0083043E">
      <w:pPr>
        <w:shd w:val="clear" w:color="auto" w:fill="FFFFFF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772CC17" w14:textId="77777777" w:rsidR="00982B14" w:rsidRDefault="00982B14" w:rsidP="00982B14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Ben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68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le foto candidate</w:t>
      </w:r>
      <w:r>
        <w:rPr>
          <w:rFonts w:ascii="Tahoma" w:hAnsi="Tahoma" w:cs="Tahoma"/>
          <w:color w:val="000000"/>
          <w:sz w:val="20"/>
          <w:szCs w:val="20"/>
        </w:rPr>
        <w:t xml:space="preserve"> alla prima edizione del Contest #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DonareMiDona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"Scatta il dono del tuo cuore" che, nel complesso, hanno ricevuto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5000 voti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7EB170D4" w14:textId="5FC2534C" w:rsidR="008A38C5" w:rsidRPr="00744DDC" w:rsidRDefault="00555A60" w:rsidP="008A38C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44DDC">
        <w:rPr>
          <w:rFonts w:ascii="Tahoma" w:hAnsi="Tahoma" w:cs="Tahoma"/>
          <w:sz w:val="20"/>
          <w:szCs w:val="20"/>
        </w:rPr>
        <w:lastRenderedPageBreak/>
        <w:t>Claudia Mele ha 1</w:t>
      </w:r>
      <w:r w:rsidR="00744DDC" w:rsidRPr="00744DDC">
        <w:rPr>
          <w:rFonts w:ascii="Tahoma" w:hAnsi="Tahoma" w:cs="Tahoma"/>
          <w:sz w:val="20"/>
          <w:szCs w:val="20"/>
        </w:rPr>
        <w:t>6</w:t>
      </w:r>
      <w:r w:rsidRPr="00744DDC">
        <w:rPr>
          <w:rFonts w:ascii="Tahoma" w:hAnsi="Tahoma" w:cs="Tahoma"/>
          <w:sz w:val="20"/>
          <w:szCs w:val="20"/>
        </w:rPr>
        <w:t xml:space="preserve"> anni </w:t>
      </w:r>
      <w:r>
        <w:rPr>
          <w:rFonts w:ascii="Tahoma" w:hAnsi="Tahoma" w:cs="Tahoma"/>
          <w:sz w:val="20"/>
          <w:szCs w:val="20"/>
        </w:rPr>
        <w:t xml:space="preserve">e frequenta la </w:t>
      </w:r>
      <w:r w:rsidRPr="00555A60">
        <w:rPr>
          <w:rFonts w:ascii="Tahoma" w:hAnsi="Tahoma" w:cs="Tahoma"/>
          <w:sz w:val="20"/>
          <w:szCs w:val="20"/>
        </w:rPr>
        <w:t xml:space="preserve">4C </w:t>
      </w:r>
      <w:r>
        <w:rPr>
          <w:rFonts w:ascii="Tahoma" w:hAnsi="Tahoma" w:cs="Tahoma"/>
          <w:sz w:val="20"/>
          <w:szCs w:val="20"/>
        </w:rPr>
        <w:t>del</w:t>
      </w:r>
      <w:r w:rsidRPr="00555A60">
        <w:rPr>
          <w:rFonts w:ascii="Tahoma" w:hAnsi="Tahoma" w:cs="Tahoma"/>
          <w:sz w:val="20"/>
          <w:szCs w:val="20"/>
        </w:rPr>
        <w:t xml:space="preserve"> Liceo Classico e Linguistico "R.</w:t>
      </w:r>
      <w:r>
        <w:rPr>
          <w:rFonts w:ascii="Tahoma" w:hAnsi="Tahoma" w:cs="Tahoma"/>
          <w:sz w:val="20"/>
          <w:szCs w:val="20"/>
        </w:rPr>
        <w:t xml:space="preserve"> </w:t>
      </w:r>
      <w:r w:rsidRPr="00555A60">
        <w:rPr>
          <w:rFonts w:ascii="Tahoma" w:hAnsi="Tahoma" w:cs="Tahoma"/>
          <w:sz w:val="20"/>
          <w:szCs w:val="20"/>
        </w:rPr>
        <w:t>Settimo" di Caltanissetta. </w:t>
      </w:r>
      <w:r w:rsidR="0083043E">
        <w:rPr>
          <w:rFonts w:ascii="Tahoma" w:hAnsi="Tahoma" w:cs="Tahoma"/>
          <w:sz w:val="20"/>
          <w:szCs w:val="20"/>
        </w:rPr>
        <w:t xml:space="preserve">Abbiamo intervistato Claudia sul significato che </w:t>
      </w:r>
      <w:r w:rsidR="00241731">
        <w:rPr>
          <w:rFonts w:ascii="Tahoma" w:hAnsi="Tahoma" w:cs="Tahoma"/>
          <w:sz w:val="20"/>
          <w:szCs w:val="20"/>
        </w:rPr>
        <w:t xml:space="preserve">ha </w:t>
      </w:r>
      <w:r w:rsidR="0083043E">
        <w:rPr>
          <w:rFonts w:ascii="Tahoma" w:hAnsi="Tahoma" w:cs="Tahoma"/>
          <w:sz w:val="20"/>
          <w:szCs w:val="20"/>
        </w:rPr>
        <w:t xml:space="preserve">per lei questa foto: 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 xml:space="preserve">“Ho ricevuto </w:t>
      </w:r>
      <w:r w:rsidR="00241731" w:rsidRPr="00241731">
        <w:rPr>
          <w:rFonts w:ascii="Tahoma" w:hAnsi="Tahoma" w:cs="Tahoma"/>
          <w:b/>
          <w:bCs/>
          <w:i/>
          <w:iCs/>
          <w:sz w:val="20"/>
          <w:szCs w:val="20"/>
        </w:rPr>
        <w:t>il</w:t>
      </w:r>
      <w:r w:rsidR="0083043E" w:rsidRPr="00241731">
        <w:rPr>
          <w:rFonts w:ascii="Tahoma" w:hAnsi="Tahoma" w:cs="Tahoma"/>
          <w:b/>
          <w:bCs/>
          <w:i/>
          <w:iCs/>
          <w:sz w:val="20"/>
          <w:szCs w:val="20"/>
        </w:rPr>
        <w:t xml:space="preserve"> dono della vita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 xml:space="preserve"> dai miei genitori, i quali </w:t>
      </w:r>
      <w:r w:rsidR="00150227" w:rsidRPr="00150227">
        <w:rPr>
          <w:rFonts w:ascii="Tahoma" w:hAnsi="Tahoma" w:cs="Tahoma"/>
          <w:i/>
          <w:iCs/>
          <w:sz w:val="20"/>
          <w:szCs w:val="20"/>
        </w:rPr>
        <w:t>mi hanno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150227" w:rsidRPr="00150227">
        <w:rPr>
          <w:rFonts w:ascii="Tahoma" w:hAnsi="Tahoma" w:cs="Tahoma"/>
          <w:i/>
          <w:iCs/>
          <w:sz w:val="20"/>
          <w:szCs w:val="20"/>
        </w:rPr>
        <w:t>insegnato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 xml:space="preserve"> cosa è davvero </w:t>
      </w:r>
      <w:r w:rsidR="00150227" w:rsidRPr="00150227">
        <w:rPr>
          <w:rFonts w:ascii="Tahoma" w:hAnsi="Tahoma" w:cs="Tahoma"/>
          <w:i/>
          <w:iCs/>
          <w:sz w:val="20"/>
          <w:szCs w:val="20"/>
        </w:rPr>
        <w:t>importante</w:t>
      </w:r>
      <w:r w:rsidR="0083043E" w:rsidRPr="00241731">
        <w:rPr>
          <w:rFonts w:ascii="Tahoma" w:hAnsi="Tahoma" w:cs="Tahoma"/>
          <w:b/>
          <w:bCs/>
          <w:i/>
          <w:iCs/>
          <w:sz w:val="20"/>
          <w:szCs w:val="20"/>
        </w:rPr>
        <w:t xml:space="preserve">: </w:t>
      </w:r>
      <w:r w:rsidR="00241731" w:rsidRPr="00241731">
        <w:rPr>
          <w:rFonts w:ascii="Tahoma" w:hAnsi="Tahoma" w:cs="Tahoma"/>
          <w:b/>
          <w:bCs/>
          <w:i/>
          <w:iCs/>
          <w:sz w:val="20"/>
          <w:szCs w:val="20"/>
        </w:rPr>
        <w:t>il sorriso, la salute e i valori</w:t>
      </w:r>
      <w:r w:rsidR="00241731" w:rsidRPr="00241731">
        <w:rPr>
          <w:rFonts w:ascii="Tahoma" w:hAnsi="Tahoma" w:cs="Tahoma"/>
          <w:i/>
          <w:iCs/>
          <w:sz w:val="20"/>
          <w:szCs w:val="20"/>
        </w:rPr>
        <w:t xml:space="preserve"> che mi hanno insegnato</w:t>
      </w:r>
      <w:r w:rsidR="00241731">
        <w:rPr>
          <w:rFonts w:ascii="Tahoma" w:hAnsi="Tahoma" w:cs="Tahoma"/>
          <w:i/>
          <w:iCs/>
          <w:sz w:val="20"/>
          <w:szCs w:val="20"/>
        </w:rPr>
        <w:t xml:space="preserve">. 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 xml:space="preserve">Non smetterò mai di essere grata </w:t>
      </w:r>
      <w:r w:rsidR="00A870CA">
        <w:rPr>
          <w:rFonts w:ascii="Tahoma" w:hAnsi="Tahoma" w:cs="Tahoma"/>
          <w:i/>
          <w:iCs/>
          <w:sz w:val="20"/>
          <w:szCs w:val="20"/>
        </w:rPr>
        <w:t xml:space="preserve">per 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 xml:space="preserve">avere ricevuto doni così preziosi, spesso purtroppo sottovalutati, che mi rendono la persona che sono oggi, </w:t>
      </w:r>
      <w:r w:rsidR="00150227" w:rsidRPr="00241731">
        <w:rPr>
          <w:rFonts w:ascii="Tahoma" w:hAnsi="Tahoma" w:cs="Tahoma"/>
          <w:b/>
          <w:bCs/>
          <w:i/>
          <w:iCs/>
          <w:sz w:val="20"/>
          <w:szCs w:val="20"/>
        </w:rPr>
        <w:t xml:space="preserve">doni </w:t>
      </w:r>
      <w:r w:rsidR="0083043E" w:rsidRPr="00241731">
        <w:rPr>
          <w:rFonts w:ascii="Tahoma" w:hAnsi="Tahoma" w:cs="Tahoma"/>
          <w:b/>
          <w:bCs/>
          <w:i/>
          <w:iCs/>
          <w:sz w:val="20"/>
          <w:szCs w:val="20"/>
        </w:rPr>
        <w:t>che ho apprezzato da bambina e</w:t>
      </w:r>
      <w:r w:rsidR="00150227" w:rsidRPr="00241731">
        <w:rPr>
          <w:rFonts w:ascii="Tahoma" w:hAnsi="Tahoma" w:cs="Tahoma"/>
          <w:b/>
          <w:bCs/>
          <w:i/>
          <w:iCs/>
          <w:sz w:val="20"/>
          <w:szCs w:val="20"/>
        </w:rPr>
        <w:t xml:space="preserve"> che</w:t>
      </w:r>
      <w:r w:rsidR="0083043E" w:rsidRPr="00241731">
        <w:rPr>
          <w:rFonts w:ascii="Tahoma" w:hAnsi="Tahoma" w:cs="Tahoma"/>
          <w:b/>
          <w:bCs/>
          <w:i/>
          <w:iCs/>
          <w:sz w:val="20"/>
          <w:szCs w:val="20"/>
        </w:rPr>
        <w:t xml:space="preserve"> continuerò ad apprezzare ogni giorno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>.</w:t>
      </w:r>
      <w:r w:rsidR="00150227" w:rsidRPr="0015022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>Quest</w:t>
      </w:r>
      <w:r w:rsidR="00150227" w:rsidRPr="00150227">
        <w:rPr>
          <w:rFonts w:ascii="Tahoma" w:hAnsi="Tahoma" w:cs="Tahoma"/>
          <w:i/>
          <w:iCs/>
          <w:sz w:val="20"/>
          <w:szCs w:val="20"/>
        </w:rPr>
        <w:t xml:space="preserve">a foto mi rende felice 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>perché mi ricorda ogni giorno l’importanza della vita, della spensieratezza e di non perdere mai il sorriso dolce e innocente che avevo da bambina. È molto importante per me perché spesso quando si parla di "doni" pensiamo subito ai regali ricevuti a Natale o al nostro compleanno, ma ritengo che i veri valori della vita sia</w:t>
      </w:r>
      <w:r w:rsidR="00BB4E14">
        <w:rPr>
          <w:rFonts w:ascii="Tahoma" w:hAnsi="Tahoma" w:cs="Tahoma"/>
          <w:i/>
          <w:iCs/>
          <w:sz w:val="20"/>
          <w:szCs w:val="20"/>
        </w:rPr>
        <w:t>n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 xml:space="preserve">o quelli che custodiamo dentro ognuno di noi e che ci rendono speciali e diversi dagli altri. Dovremmo apprezzare ciò che abbiamo, dare meno importanza agli oggetti materiali e più valore alla vita, il dono più prezioso che </w:t>
      </w:r>
      <w:r w:rsidR="00150227" w:rsidRPr="00150227">
        <w:rPr>
          <w:rFonts w:ascii="Tahoma" w:hAnsi="Tahoma" w:cs="Tahoma"/>
          <w:i/>
          <w:iCs/>
          <w:sz w:val="20"/>
          <w:szCs w:val="20"/>
        </w:rPr>
        <w:t>si possa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 xml:space="preserve"> desiderare. </w:t>
      </w:r>
      <w:r w:rsidR="0083043E" w:rsidRPr="00241731">
        <w:rPr>
          <w:rFonts w:ascii="Tahoma" w:hAnsi="Tahoma" w:cs="Tahoma"/>
          <w:b/>
          <w:bCs/>
          <w:i/>
          <w:iCs/>
          <w:sz w:val="20"/>
          <w:szCs w:val="20"/>
        </w:rPr>
        <w:t>Non c’è nulla di più bello di vivere ogni singolo giorno senza lasciarsi mai abbattere dalle difficoltà della vita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 xml:space="preserve">. Riguardare il mio sorriso da bambina mi aiuta a non arrendermi mai e a trovare dentro di me quella forza che a volte non riconosco di avere. </w:t>
      </w:r>
      <w:r w:rsidR="0083043E" w:rsidRPr="00241731">
        <w:rPr>
          <w:rFonts w:ascii="Tahoma" w:hAnsi="Tahoma" w:cs="Tahoma"/>
          <w:b/>
          <w:bCs/>
          <w:i/>
          <w:iCs/>
          <w:sz w:val="20"/>
          <w:szCs w:val="20"/>
        </w:rPr>
        <w:t>Dovremmo vivere ogni attimo intensamente ed innamorarci della vita ogni giorno, apprezzandola così come è, con tutte le sue meraviglie e imperfezioni, perché senza vita non c’è amore, speranza, amicizia, felicità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>. Spero di non perdere mai la spensieratezza che avevo da bambina e di amare la vita ogni giorno di più, sempre più intensamente, restando me stessa in ogni circostanza ed apprezzando ogni singolo attimo</w:t>
      </w:r>
      <w:r w:rsidR="00150227" w:rsidRPr="00150227">
        <w:rPr>
          <w:rFonts w:ascii="Tahoma" w:hAnsi="Tahoma" w:cs="Tahoma"/>
          <w:i/>
          <w:iCs/>
          <w:sz w:val="20"/>
          <w:szCs w:val="20"/>
        </w:rPr>
        <w:t>”</w:t>
      </w:r>
      <w:r w:rsidR="0083043E" w:rsidRPr="00150227">
        <w:rPr>
          <w:rFonts w:ascii="Tahoma" w:hAnsi="Tahoma" w:cs="Tahoma"/>
          <w:i/>
          <w:iCs/>
          <w:sz w:val="20"/>
          <w:szCs w:val="20"/>
        </w:rPr>
        <w:t>.</w:t>
      </w:r>
      <w:r w:rsidR="001A3EE0">
        <w:rPr>
          <w:rFonts w:ascii="Tahoma" w:hAnsi="Tahoma" w:cs="Tahoma"/>
          <w:i/>
          <w:iCs/>
          <w:sz w:val="20"/>
          <w:szCs w:val="20"/>
        </w:rPr>
        <w:t xml:space="preserve"> </w:t>
      </w:r>
      <w:hyperlink r:id="rId10" w:history="1">
        <w:r w:rsidR="008A38C5" w:rsidRPr="00744DDC">
          <w:rPr>
            <w:rStyle w:val="Collegamentoipertestuale"/>
            <w:rFonts w:ascii="Tahoma" w:hAnsi="Tahoma" w:cs="Tahoma"/>
            <w:color w:val="auto"/>
            <w:sz w:val="20"/>
            <w:szCs w:val="20"/>
          </w:rPr>
          <w:t xml:space="preserve">Qui </w:t>
        </w:r>
        <w:r w:rsidR="00150227" w:rsidRPr="00744DDC">
          <w:rPr>
            <w:rStyle w:val="Collegamentoipertestuale"/>
            <w:rFonts w:ascii="Tahoma" w:hAnsi="Tahoma" w:cs="Tahoma"/>
            <w:color w:val="auto"/>
            <w:sz w:val="20"/>
            <w:szCs w:val="20"/>
          </w:rPr>
          <w:t>maggiori informazioni sulla prima edizione del Contest</w:t>
        </w:r>
      </w:hyperlink>
      <w:r w:rsidR="008A38C5" w:rsidRPr="00744DDC">
        <w:rPr>
          <w:rFonts w:ascii="Tahoma" w:hAnsi="Tahoma" w:cs="Tahoma"/>
          <w:sz w:val="20"/>
          <w:szCs w:val="20"/>
        </w:rPr>
        <w:t>.</w:t>
      </w:r>
    </w:p>
    <w:p w14:paraId="20651B04" w14:textId="7842809B" w:rsidR="008A38C5" w:rsidRDefault="008A38C5" w:rsidP="00AD70E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8070734" w14:textId="48E838CB" w:rsidR="0083043E" w:rsidRDefault="00241731" w:rsidP="0083043E">
      <w:pPr>
        <w:pStyle w:val="NormaleWeb"/>
        <w:spacing w:before="0" w:beforeAutospacing="0" w:after="0" w:afterAutospacing="0"/>
        <w:jc w:val="both"/>
        <w:rPr>
          <w:rStyle w:val="xnormaltextrun0"/>
          <w:rFonts w:ascii="Tahoma" w:hAnsi="Tahoma" w:cs="Tahoma"/>
          <w:bCs/>
          <w:i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>Sono o</w:t>
      </w:r>
      <w:r w:rsidR="006D7A0C">
        <w:rPr>
          <w:rFonts w:ascii="Tahoma" w:hAnsi="Tahoma" w:cs="Tahoma"/>
          <w:sz w:val="20"/>
          <w:szCs w:val="20"/>
        </w:rPr>
        <w:t>ltre</w:t>
      </w:r>
      <w:r w:rsidR="00833BBF" w:rsidRPr="00DB10F6">
        <w:rPr>
          <w:rFonts w:ascii="Tahoma" w:hAnsi="Tahoma" w:cs="Tahoma"/>
          <w:sz w:val="20"/>
          <w:szCs w:val="20"/>
        </w:rPr>
        <w:t xml:space="preserve"> </w:t>
      </w:r>
      <w:r w:rsidR="0028542D" w:rsidRPr="0028542D">
        <w:rPr>
          <w:rFonts w:ascii="Tahoma" w:hAnsi="Tahoma" w:cs="Tahoma"/>
          <w:b/>
          <w:bCs/>
          <w:sz w:val="20"/>
          <w:szCs w:val="20"/>
        </w:rPr>
        <w:t>35</w:t>
      </w:r>
      <w:r w:rsidR="00833BBF" w:rsidRPr="0028542D">
        <w:rPr>
          <w:rFonts w:ascii="Tahoma" w:hAnsi="Tahoma" w:cs="Tahoma"/>
          <w:b/>
          <w:bCs/>
          <w:sz w:val="20"/>
          <w:szCs w:val="20"/>
        </w:rPr>
        <w:t>0</w:t>
      </w:r>
      <w:r w:rsidR="00833BBF" w:rsidRPr="00DB10F6">
        <w:rPr>
          <w:rFonts w:ascii="Tahoma" w:hAnsi="Tahoma" w:cs="Tahoma"/>
          <w:sz w:val="20"/>
          <w:szCs w:val="20"/>
        </w:rPr>
        <w:t xml:space="preserve"> gli </w:t>
      </w:r>
      <w:r w:rsidR="00833BBF" w:rsidRPr="00DB10F6">
        <w:rPr>
          <w:rFonts w:ascii="Tahoma" w:hAnsi="Tahoma" w:cs="Tahoma"/>
          <w:b/>
          <w:sz w:val="20"/>
          <w:szCs w:val="20"/>
        </w:rPr>
        <w:t>enti</w:t>
      </w:r>
      <w:r w:rsidR="00833BB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833BBF" w:rsidRPr="001235F7">
        <w:rPr>
          <w:rFonts w:ascii="Tahoma" w:hAnsi="Tahoma" w:cs="Tahoma"/>
          <w:sz w:val="20"/>
          <w:szCs w:val="20"/>
        </w:rPr>
        <w:t>che</w:t>
      </w:r>
      <w:r w:rsidR="00833BBF">
        <w:rPr>
          <w:rFonts w:ascii="Tahoma" w:hAnsi="Tahoma" w:cs="Tahoma"/>
          <w:color w:val="FF0000"/>
          <w:sz w:val="20"/>
          <w:szCs w:val="20"/>
        </w:rPr>
        <w:t xml:space="preserve"> </w:t>
      </w:r>
      <w:r w:rsidR="00833BBF" w:rsidRPr="00EC045B">
        <w:rPr>
          <w:rFonts w:ascii="Tahoma" w:hAnsi="Tahoma" w:cs="Tahoma"/>
          <w:color w:val="000000"/>
          <w:sz w:val="20"/>
          <w:szCs w:val="20"/>
        </w:rPr>
        <w:t>hanno scelto di partecipare a </w:t>
      </w:r>
      <w:r w:rsidR="00833BBF" w:rsidRPr="00EC045B">
        <w:rPr>
          <w:rStyle w:val="Enfasigrassetto"/>
          <w:rFonts w:ascii="Tahoma" w:hAnsi="Tahoma" w:cs="Tahoma"/>
          <w:color w:val="000000"/>
          <w:sz w:val="20"/>
          <w:szCs w:val="20"/>
        </w:rPr>
        <w:t>#DonoDay20</w:t>
      </w:r>
      <w:r w:rsidR="009340C8">
        <w:rPr>
          <w:rStyle w:val="Enfasigrassetto"/>
          <w:rFonts w:ascii="Tahoma" w:hAnsi="Tahoma" w:cs="Tahoma"/>
          <w:color w:val="000000"/>
          <w:sz w:val="20"/>
          <w:szCs w:val="20"/>
        </w:rPr>
        <w:t>2</w:t>
      </w:r>
      <w:r w:rsidR="0028542D">
        <w:rPr>
          <w:rStyle w:val="Enfasigrassetto"/>
          <w:rFonts w:ascii="Tahoma" w:hAnsi="Tahoma" w:cs="Tahoma"/>
          <w:color w:val="000000"/>
          <w:sz w:val="20"/>
          <w:szCs w:val="20"/>
        </w:rPr>
        <w:t>2</w:t>
      </w:r>
      <w:r w:rsidR="00833BBF" w:rsidRPr="00EC045B">
        <w:rPr>
          <w:rFonts w:ascii="Tahoma" w:hAnsi="Tahoma" w:cs="Tahoma"/>
          <w:color w:val="000000"/>
          <w:sz w:val="20"/>
          <w:szCs w:val="20"/>
        </w:rPr>
        <w:t> componendo la coloratissima mappa del</w:t>
      </w:r>
      <w:r w:rsidR="0028542D">
        <w:rPr>
          <w:rFonts w:ascii="Tahoma" w:hAnsi="Tahoma" w:cs="Tahoma"/>
          <w:color w:val="000000"/>
          <w:sz w:val="20"/>
          <w:szCs w:val="20"/>
        </w:rPr>
        <w:t>l’</w:t>
      </w:r>
      <w:hyperlink r:id="rId11" w:history="1">
        <w:r w:rsidR="0028542D" w:rsidRPr="0028542D">
          <w:rPr>
            <w:rStyle w:val="Collegamentoipertestuale"/>
            <w:rFonts w:ascii="Tahoma" w:hAnsi="Tahoma" w:cs="Tahoma"/>
            <w:b/>
            <w:bCs/>
            <w:sz w:val="20"/>
            <w:szCs w:val="20"/>
          </w:rPr>
          <w:t>8° Giro dell’Italia che dona</w:t>
        </w:r>
      </w:hyperlink>
      <w:r w:rsidR="00833BBF" w:rsidRPr="00EC045B">
        <w:rPr>
          <w:rFonts w:ascii="Tahoma" w:hAnsi="Tahoma" w:cs="Tahoma"/>
          <w:color w:val="000000"/>
          <w:sz w:val="20"/>
          <w:szCs w:val="20"/>
        </w:rPr>
        <w:t>.</w:t>
      </w:r>
      <w:r w:rsidR="006D7A0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8542D">
        <w:rPr>
          <w:rFonts w:ascii="Tahoma" w:hAnsi="Tahoma" w:cs="Tahoma"/>
          <w:color w:val="000000"/>
          <w:sz w:val="20"/>
          <w:szCs w:val="20"/>
        </w:rPr>
        <w:t>O</w:t>
      </w:r>
      <w:r w:rsidR="0028542D" w:rsidRPr="001E7E84">
        <w:rPr>
          <w:rFonts w:ascii="Tahoma" w:hAnsi="Tahoma" w:cs="Tahoma"/>
          <w:color w:val="000000"/>
          <w:sz w:val="20"/>
          <w:szCs w:val="20"/>
        </w:rPr>
        <w:t xml:space="preserve">ltre </w:t>
      </w:r>
      <w:r w:rsidR="0028542D" w:rsidRPr="001E7E84">
        <w:rPr>
          <w:rStyle w:val="xnormaltextrun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100 scuole </w:t>
      </w:r>
      <w:r w:rsidR="0028542D" w:rsidRPr="001E7E84">
        <w:rPr>
          <w:rStyle w:val="xnormaltextrun"/>
          <w:rFonts w:ascii="Tahoma" w:hAnsi="Tahoma" w:cs="Tahoma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con più di </w:t>
      </w:r>
      <w:r w:rsidR="0028542D" w:rsidRPr="001E7E84">
        <w:rPr>
          <w:rStyle w:val="xnormaltextrun"/>
          <w:rFonts w:ascii="Tahoma" w:hAnsi="Tahoma" w:cs="Tahom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80</w:t>
      </w:r>
      <w:r w:rsidR="0028542D" w:rsidRPr="001E7E84">
        <w:rPr>
          <w:rStyle w:val="xnormaltextrun"/>
          <w:rFonts w:ascii="Tahoma" w:hAnsi="Tahoma" w:cs="Tahoma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8542D" w:rsidRPr="001E7E84">
        <w:rPr>
          <w:rStyle w:val="xnormaltextrun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elaborati artistici </w:t>
      </w:r>
      <w:r w:rsidR="0028542D" w:rsidRPr="001E7E84">
        <w:rPr>
          <w:rStyle w:val="xnormaltextrun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candidati al contest #</w:t>
      </w:r>
      <w:proofErr w:type="spellStart"/>
      <w:r w:rsidR="0028542D" w:rsidRPr="001E7E84">
        <w:rPr>
          <w:rStyle w:val="xnormaltextrun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DonareMiDona</w:t>
      </w:r>
      <w:proofErr w:type="spellEnd"/>
      <w:r w:rsidR="0028542D" w:rsidRPr="001E7E84">
        <w:rPr>
          <w:rStyle w:val="xnormaltextrun"/>
          <w:rFonts w:ascii="Tahoma" w:hAnsi="Tahoma" w:cs="Tahoma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28542D" w:rsidRPr="001E7E84">
        <w:rPr>
          <w:rStyle w:val="xnormaltextrun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8542D">
        <w:rPr>
          <w:rStyle w:val="xnormaltextrun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oltre</w:t>
      </w:r>
      <w:r w:rsidR="0028542D" w:rsidRPr="001E7E84">
        <w:rPr>
          <w:rStyle w:val="xnormaltextrun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28542D" w:rsidRPr="001E7E84">
        <w:rPr>
          <w:rStyle w:val="xnormaltextrun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100 amministrazioni comunali</w:t>
      </w:r>
      <w:r w:rsidR="0028542D" w:rsidRPr="001E7E84">
        <w:rPr>
          <w:rStyle w:val="xnormaltextrun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 in tutto il Paese e più di </w:t>
      </w:r>
      <w:r w:rsidR="0028542D" w:rsidRPr="001E7E84">
        <w:rPr>
          <w:rStyle w:val="xnormaltextrun"/>
          <w:rFonts w:ascii="Tahoma" w:hAnsi="Tahoma" w:cs="Tahom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150</w:t>
      </w:r>
      <w:r w:rsidR="0028542D" w:rsidRPr="001E7E84">
        <w:rPr>
          <w:rStyle w:val="xnormaltextrun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tra enti di terzo settore</w:t>
      </w:r>
      <w:r w:rsidR="0028542D" w:rsidRPr="001E7E84">
        <w:rPr>
          <w:rStyle w:val="xnormaltextrun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8542D" w:rsidRPr="001E7E84">
        <w:rPr>
          <w:rStyle w:val="xnormaltextrun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e imprese</w:t>
      </w:r>
      <w:r w:rsidR="0028542D" w:rsidRPr="001E7E84">
        <w:rPr>
          <w:rStyle w:val="xnormaltextrun"/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28542D" w:rsidRPr="001E7E84">
        <w:rPr>
          <w:rFonts w:ascii="Tahoma" w:hAnsi="Tahoma" w:cs="Tahoma"/>
          <w:color w:val="000000"/>
          <w:sz w:val="20"/>
          <w:szCs w:val="20"/>
        </w:rPr>
        <w:t>di tutte le regioni italiane che hanno voluto essere testimonial del Giorno del Dono</w:t>
      </w:r>
      <w:r w:rsidR="0028542D">
        <w:rPr>
          <w:rFonts w:ascii="Tahoma" w:hAnsi="Tahoma" w:cs="Tahoma"/>
          <w:color w:val="000000"/>
          <w:sz w:val="20"/>
          <w:szCs w:val="20"/>
        </w:rPr>
        <w:t>.</w:t>
      </w:r>
      <w:r w:rsidR="0028542D" w:rsidRPr="0028542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8542D" w:rsidRPr="00EC045B">
        <w:rPr>
          <w:rFonts w:ascii="Tahoma" w:hAnsi="Tahoma" w:cs="Tahoma"/>
          <w:color w:val="000000"/>
          <w:sz w:val="20"/>
          <w:szCs w:val="20"/>
        </w:rPr>
        <w:t xml:space="preserve">Moltissimi tra loro – oltre </w:t>
      </w:r>
      <w:r w:rsidR="0028542D" w:rsidRPr="00DB10F6">
        <w:rPr>
          <w:rFonts w:ascii="Tahoma" w:hAnsi="Tahoma" w:cs="Tahoma"/>
          <w:sz w:val="20"/>
          <w:szCs w:val="20"/>
        </w:rPr>
        <w:t>1</w:t>
      </w:r>
      <w:r w:rsidR="00AB03CA">
        <w:rPr>
          <w:rFonts w:ascii="Tahoma" w:hAnsi="Tahoma" w:cs="Tahoma"/>
          <w:sz w:val="20"/>
          <w:szCs w:val="20"/>
        </w:rPr>
        <w:t>5</w:t>
      </w:r>
      <w:r w:rsidR="0028542D" w:rsidRPr="00DB10F6">
        <w:rPr>
          <w:rFonts w:ascii="Tahoma" w:hAnsi="Tahoma" w:cs="Tahoma"/>
          <w:sz w:val="20"/>
          <w:szCs w:val="20"/>
        </w:rPr>
        <w:t xml:space="preserve">0 </w:t>
      </w:r>
      <w:r w:rsidR="0028542D" w:rsidRPr="00EC045B">
        <w:rPr>
          <w:rFonts w:ascii="Tahoma" w:hAnsi="Tahoma" w:cs="Tahoma"/>
          <w:color w:val="000000"/>
          <w:sz w:val="20"/>
          <w:szCs w:val="20"/>
        </w:rPr>
        <w:t>– si sono attivati in prima persona e hanno organizzato un’iniziativa nel proprio territorio nel co</w:t>
      </w:r>
      <w:r w:rsidR="0028542D">
        <w:rPr>
          <w:rFonts w:ascii="Tahoma" w:hAnsi="Tahoma" w:cs="Tahoma"/>
          <w:color w:val="000000"/>
          <w:sz w:val="20"/>
          <w:szCs w:val="20"/>
        </w:rPr>
        <w:t>r</w:t>
      </w:r>
      <w:r w:rsidR="0028542D" w:rsidRPr="00EC045B">
        <w:rPr>
          <w:rFonts w:ascii="Tahoma" w:hAnsi="Tahoma" w:cs="Tahoma"/>
          <w:color w:val="000000"/>
          <w:sz w:val="20"/>
          <w:szCs w:val="20"/>
        </w:rPr>
        <w:t xml:space="preserve">so del </w:t>
      </w:r>
      <w:r w:rsidR="0028542D" w:rsidRPr="0028542D">
        <w:rPr>
          <w:rFonts w:ascii="Tahoma" w:hAnsi="Tahoma" w:cs="Tahoma"/>
          <w:b/>
          <w:bCs/>
          <w:color w:val="000000"/>
          <w:sz w:val="20"/>
          <w:szCs w:val="20"/>
        </w:rPr>
        <w:t>primo mese del dono: ottobre 2022</w:t>
      </w:r>
      <w:r w:rsidR="0028542D" w:rsidRPr="00EC045B">
        <w:rPr>
          <w:rFonts w:ascii="Tahoma" w:hAnsi="Tahoma" w:cs="Tahoma"/>
          <w:color w:val="000000"/>
          <w:sz w:val="20"/>
          <w:szCs w:val="20"/>
        </w:rPr>
        <w:t>.</w:t>
      </w:r>
      <w:r w:rsidR="0083043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3043E" w:rsidRPr="00147317">
        <w:rPr>
          <w:rStyle w:val="xnormaltextrun0"/>
          <w:rFonts w:ascii="Tahoma" w:hAnsi="Tahoma" w:cs="Tahom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Per </w:t>
      </w:r>
      <w:r w:rsidR="0083043E">
        <w:rPr>
          <w:rStyle w:val="xnormaltextrun0"/>
          <w:rFonts w:ascii="Tahoma" w:hAnsi="Tahoma" w:cs="Tahoma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il secondo anno</w:t>
      </w:r>
      <w:r w:rsidR="0083043E" w:rsidRPr="00817FA6">
        <w:rPr>
          <w:rStyle w:val="xnormaltextrun0"/>
          <w:rFonts w:ascii="Tahoma" w:hAnsi="Tahoma" w:cs="Tahoma"/>
          <w:iCs/>
          <w:sz w:val="20"/>
          <w:szCs w:val="20"/>
          <w:bdr w:val="none" w:sz="0" w:space="0" w:color="auto" w:frame="1"/>
          <w:shd w:val="clear" w:color="auto" w:fill="FFFFFF"/>
        </w:rPr>
        <w:t>, il Giorno del Dono si è arricchito della partecipazione di </w:t>
      </w:r>
      <w:r w:rsidR="0083043E" w:rsidRPr="0083043E">
        <w:rPr>
          <w:rStyle w:val="xnormaltextrun0"/>
          <w:rFonts w:ascii="Tahoma" w:hAnsi="Tahoma" w:cs="Tahoma"/>
          <w:b/>
          <w:bCs/>
          <w:iCs/>
          <w:sz w:val="20"/>
          <w:szCs w:val="20"/>
          <w:bdr w:val="none" w:sz="0" w:space="0" w:color="auto" w:frame="1"/>
          <w:shd w:val="clear" w:color="auto" w:fill="FFFFFF"/>
        </w:rPr>
        <w:t>40</w:t>
      </w:r>
      <w:r w:rsidR="0083043E">
        <w:rPr>
          <w:rStyle w:val="xnormaltextrun0"/>
          <w:rFonts w:ascii="Tahoma" w:hAnsi="Tahoma" w:cs="Tahoma"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3043E" w:rsidRPr="00817FA6">
        <w:rPr>
          <w:rStyle w:val="xnormaltextrun0"/>
          <w:rFonts w:ascii="Tahoma" w:hAnsi="Tahoma" w:cs="Tahoma"/>
          <w:b/>
          <w:bCs/>
          <w:iCs/>
          <w:sz w:val="20"/>
          <w:szCs w:val="20"/>
          <w:bdr w:val="none" w:sz="0" w:space="0" w:color="auto" w:frame="1"/>
          <w:shd w:val="clear" w:color="auto" w:fill="FFFFFF"/>
        </w:rPr>
        <w:t>Servizi minorili</w:t>
      </w:r>
      <w:r w:rsidR="0083043E" w:rsidRPr="00817FA6">
        <w:rPr>
          <w:rStyle w:val="xnormaltextrun0"/>
          <w:rFonts w:ascii="Tahoma" w:hAnsi="Tahoma" w:cs="Tahoma"/>
          <w:iCs/>
          <w:sz w:val="20"/>
          <w:szCs w:val="20"/>
          <w:bdr w:val="none" w:sz="0" w:space="0" w:color="auto" w:frame="1"/>
          <w:shd w:val="clear" w:color="auto" w:fill="FFFFFF"/>
        </w:rPr>
        <w:t> grazie al protocollo d’Intesa firmato con il </w:t>
      </w:r>
      <w:r w:rsidR="0083043E" w:rsidRPr="00831ADB">
        <w:rPr>
          <w:rStyle w:val="xnormaltextrun0"/>
          <w:rFonts w:ascii="Tahoma" w:hAnsi="Tahoma" w:cs="Tahoma"/>
          <w:bCs/>
          <w:iCs/>
          <w:sz w:val="20"/>
          <w:szCs w:val="20"/>
          <w:bdr w:val="none" w:sz="0" w:space="0" w:color="auto" w:frame="1"/>
          <w:shd w:val="clear" w:color="auto" w:fill="FFFFFF"/>
        </w:rPr>
        <w:t>Dipartimento per la Giustizia Minorile e di Comunità del Ministero della Giustizia</w:t>
      </w:r>
      <w:r w:rsidR="0083043E">
        <w:rPr>
          <w:rStyle w:val="xnormaltextrun0"/>
          <w:rFonts w:ascii="Tahoma" w:hAnsi="Tahoma" w:cs="Tahoma"/>
          <w:bCs/>
          <w:iCs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038C752E" w14:textId="10AC071F" w:rsidR="00F83E0B" w:rsidRDefault="00F83E0B" w:rsidP="00AB03CA">
      <w:pPr>
        <w:pStyle w:val="NormaleWeb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DB1279" w14:textId="61ADD177" w:rsidR="0028542D" w:rsidRPr="00AB03CA" w:rsidRDefault="0028542D" w:rsidP="00AB03CA">
      <w:pPr>
        <w:spacing w:after="0"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AB03CA">
        <w:rPr>
          <w:rFonts w:ascii="Tahoma" w:hAnsi="Tahoma" w:cs="Tahoma"/>
          <w:color w:val="000000"/>
          <w:sz w:val="20"/>
          <w:szCs w:val="20"/>
        </w:rPr>
        <w:t>Il contest #</w:t>
      </w:r>
      <w:proofErr w:type="spellStart"/>
      <w:r w:rsidRPr="00AB03CA">
        <w:rPr>
          <w:rFonts w:ascii="Tahoma" w:hAnsi="Tahoma" w:cs="Tahoma"/>
          <w:color w:val="000000"/>
          <w:sz w:val="20"/>
          <w:szCs w:val="20"/>
        </w:rPr>
        <w:t>DonareMiDona</w:t>
      </w:r>
      <w:proofErr w:type="spellEnd"/>
      <w:r w:rsidRPr="00AB03CA">
        <w:rPr>
          <w:rFonts w:ascii="Tahoma" w:hAnsi="Tahoma" w:cs="Tahoma"/>
          <w:color w:val="000000"/>
          <w:sz w:val="20"/>
          <w:szCs w:val="20"/>
        </w:rPr>
        <w:t xml:space="preserve"> scuole, dal 2015 ad oggi, </w:t>
      </w:r>
      <w:r w:rsidRPr="00AB03CA">
        <w:rPr>
          <w:rFonts w:ascii="Tahoma" w:hAnsi="Tahoma" w:cs="Tahoma"/>
          <w:iCs/>
          <w:sz w:val="20"/>
          <w:szCs w:val="20"/>
        </w:rPr>
        <w:t xml:space="preserve">ha reso protagonisti oltre </w:t>
      </w:r>
      <w:r w:rsidRPr="00AB03CA">
        <w:rPr>
          <w:rFonts w:ascii="Tahoma" w:hAnsi="Tahoma" w:cs="Tahoma"/>
          <w:b/>
          <w:bCs/>
          <w:iCs/>
          <w:sz w:val="20"/>
          <w:szCs w:val="20"/>
        </w:rPr>
        <w:t>86.000 studenti</w:t>
      </w:r>
      <w:r w:rsidRPr="00AB03CA">
        <w:rPr>
          <w:rFonts w:ascii="Tahoma" w:hAnsi="Tahoma" w:cs="Tahoma"/>
          <w:iCs/>
          <w:sz w:val="20"/>
          <w:szCs w:val="20"/>
        </w:rPr>
        <w:t xml:space="preserve"> provenienti da </w:t>
      </w:r>
      <w:r w:rsidRPr="00AB03CA">
        <w:rPr>
          <w:rFonts w:ascii="Tahoma" w:hAnsi="Tahoma" w:cs="Tahoma"/>
          <w:b/>
          <w:iCs/>
          <w:sz w:val="20"/>
          <w:szCs w:val="20"/>
        </w:rPr>
        <w:t>6</w:t>
      </w:r>
      <w:r w:rsidRPr="00AB03CA">
        <w:rPr>
          <w:rFonts w:ascii="Tahoma" w:hAnsi="Tahoma" w:cs="Tahoma"/>
          <w:b/>
          <w:bCs/>
          <w:iCs/>
          <w:sz w:val="20"/>
          <w:szCs w:val="20"/>
        </w:rPr>
        <w:t>20 istituti</w:t>
      </w:r>
      <w:r w:rsidRPr="00AB03CA">
        <w:rPr>
          <w:rFonts w:ascii="Tahoma" w:hAnsi="Tahoma" w:cs="Tahoma"/>
          <w:iCs/>
          <w:sz w:val="20"/>
          <w:szCs w:val="20"/>
        </w:rPr>
        <w:t xml:space="preserve"> con la produzione di </w:t>
      </w:r>
      <w:r w:rsidRPr="00AB03CA">
        <w:rPr>
          <w:rFonts w:ascii="Tahoma" w:hAnsi="Tahoma" w:cs="Tahoma"/>
          <w:b/>
          <w:bCs/>
          <w:iCs/>
          <w:sz w:val="20"/>
          <w:szCs w:val="20"/>
        </w:rPr>
        <w:t>500 elaborati artistici</w:t>
      </w:r>
      <w:r w:rsidRPr="00AB03CA">
        <w:rPr>
          <w:rFonts w:ascii="Tahoma" w:hAnsi="Tahoma" w:cs="Tahoma"/>
          <w:iCs/>
          <w:sz w:val="20"/>
          <w:szCs w:val="20"/>
        </w:rPr>
        <w:t xml:space="preserve">. </w:t>
      </w:r>
      <w:r w:rsidR="00AB03CA" w:rsidRPr="00AB03CA">
        <w:rPr>
          <w:rFonts w:ascii="Tahoma" w:hAnsi="Tahoma" w:cs="Tahoma"/>
          <w:iCs/>
          <w:sz w:val="20"/>
          <w:szCs w:val="20"/>
        </w:rPr>
        <w:t>Dalla sua nascita il Giro dell’Italia che dona ha coinvolto p</w:t>
      </w:r>
      <w:r w:rsidRPr="00AB03CA">
        <w:rPr>
          <w:rFonts w:ascii="Tahoma" w:hAnsi="Tahoma" w:cs="Tahoma"/>
          <w:iCs/>
          <w:sz w:val="20"/>
          <w:szCs w:val="20"/>
        </w:rPr>
        <w:t xml:space="preserve">iù di </w:t>
      </w:r>
      <w:r w:rsidRPr="00AB03CA">
        <w:rPr>
          <w:rFonts w:ascii="Tahoma" w:hAnsi="Tahoma" w:cs="Tahoma"/>
          <w:b/>
          <w:bCs/>
          <w:iCs/>
          <w:sz w:val="20"/>
          <w:szCs w:val="20"/>
        </w:rPr>
        <w:t>900 Comuni</w:t>
      </w:r>
      <w:r w:rsidRPr="00AB03CA">
        <w:rPr>
          <w:rFonts w:ascii="Tahoma" w:hAnsi="Tahoma" w:cs="Tahoma"/>
          <w:iCs/>
          <w:sz w:val="20"/>
          <w:szCs w:val="20"/>
        </w:rPr>
        <w:t xml:space="preserve">, </w:t>
      </w:r>
      <w:r w:rsidRPr="00AB03CA">
        <w:rPr>
          <w:rFonts w:ascii="Tahoma" w:hAnsi="Tahoma" w:cs="Tahoma"/>
          <w:b/>
          <w:bCs/>
          <w:iCs/>
          <w:sz w:val="20"/>
          <w:szCs w:val="20"/>
        </w:rPr>
        <w:t>120 imprese</w:t>
      </w:r>
      <w:r w:rsidRPr="00AB03CA">
        <w:rPr>
          <w:rFonts w:ascii="Tahoma" w:hAnsi="Tahoma" w:cs="Tahoma"/>
          <w:iCs/>
          <w:sz w:val="20"/>
          <w:szCs w:val="20"/>
        </w:rPr>
        <w:t xml:space="preserve"> e </w:t>
      </w:r>
      <w:r w:rsidRPr="00AB03CA">
        <w:rPr>
          <w:rFonts w:ascii="Tahoma" w:hAnsi="Tahoma" w:cs="Tahoma"/>
          <w:b/>
          <w:bCs/>
          <w:iCs/>
          <w:sz w:val="20"/>
          <w:szCs w:val="20"/>
        </w:rPr>
        <w:t>1.200 enti di terzo settore</w:t>
      </w:r>
      <w:r w:rsidRPr="00AB03CA">
        <w:rPr>
          <w:rFonts w:ascii="Tahoma" w:hAnsi="Tahoma" w:cs="Tahoma"/>
          <w:iCs/>
          <w:sz w:val="20"/>
          <w:szCs w:val="20"/>
        </w:rPr>
        <w:t>.</w:t>
      </w:r>
    </w:p>
    <w:p w14:paraId="5D0F60C5" w14:textId="77777777" w:rsidR="0028542D" w:rsidRPr="00D71321" w:rsidRDefault="0028542D" w:rsidP="00AB03CA">
      <w:pPr>
        <w:pStyle w:val="NormaleWeb"/>
        <w:spacing w:before="0" w:beforeAutospacing="0" w:after="0" w:afterAutospacing="0"/>
        <w:jc w:val="both"/>
        <w:rPr>
          <w:rFonts w:ascii="Tahoma" w:hAnsi="Tahoma" w:cs="Tahoma"/>
          <w:i/>
          <w:sz w:val="20"/>
          <w:szCs w:val="20"/>
        </w:rPr>
      </w:pPr>
    </w:p>
    <w:p w14:paraId="18D42F3E" w14:textId="77777777" w:rsidR="00062799" w:rsidRDefault="00062799" w:rsidP="0006279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854C0">
        <w:rPr>
          <w:rFonts w:ascii="Tahoma" w:hAnsi="Tahoma" w:cs="Tahoma"/>
          <w:sz w:val="20"/>
          <w:szCs w:val="20"/>
        </w:rPr>
        <w:t>Tutte le informazioni su #DonoDay20</w:t>
      </w:r>
      <w:r>
        <w:rPr>
          <w:rFonts w:ascii="Tahoma" w:hAnsi="Tahoma" w:cs="Tahoma"/>
          <w:sz w:val="20"/>
          <w:szCs w:val="20"/>
        </w:rPr>
        <w:t>22</w:t>
      </w:r>
      <w:r w:rsidRPr="003854C0">
        <w:rPr>
          <w:rFonts w:ascii="Tahoma" w:hAnsi="Tahoma" w:cs="Tahoma"/>
          <w:sz w:val="20"/>
          <w:szCs w:val="20"/>
        </w:rPr>
        <w:t xml:space="preserve"> sono disponibili su </w:t>
      </w:r>
      <w:hyperlink r:id="rId12" w:history="1">
        <w:r w:rsidRPr="008F2F0F">
          <w:rPr>
            <w:rStyle w:val="Collegamentoipertestuale"/>
            <w:rFonts w:ascii="Tahoma" w:hAnsi="Tahoma" w:cs="Tahoma"/>
            <w:sz w:val="20"/>
            <w:szCs w:val="20"/>
          </w:rPr>
          <w:t>www.giornodeldono.org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 w:rsidRPr="003854C0">
        <w:rPr>
          <w:rFonts w:ascii="Tahoma" w:hAnsi="Tahoma" w:cs="Tahoma"/>
          <w:sz w:val="20"/>
          <w:szCs w:val="20"/>
        </w:rPr>
        <w:t xml:space="preserve">e </w:t>
      </w:r>
      <w:hyperlink r:id="rId13" w:history="1">
        <w:r w:rsidRPr="00D71D68">
          <w:rPr>
            <w:rStyle w:val="Collegamentoipertestuale"/>
            <w:rFonts w:ascii="Tahoma" w:hAnsi="Tahoma" w:cs="Tahoma"/>
            <w:sz w:val="20"/>
            <w:szCs w:val="20"/>
          </w:rPr>
          <w:t>www.istitutoitalianodonazione.it</w:t>
        </w:r>
      </w:hyperlink>
      <w:r>
        <w:rPr>
          <w:rStyle w:val="Collegamentoipertestuale"/>
          <w:rFonts w:ascii="Tahoma" w:hAnsi="Tahoma" w:cs="Tahoma"/>
          <w:sz w:val="20"/>
          <w:szCs w:val="20"/>
        </w:rPr>
        <w:t>.</w:t>
      </w:r>
    </w:p>
    <w:p w14:paraId="1F2523E2" w14:textId="77777777" w:rsidR="00062799" w:rsidRDefault="00062799" w:rsidP="0006279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3CC2252" w14:textId="3E550684" w:rsidR="00062799" w:rsidRDefault="00062799" w:rsidP="000627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701FF2">
        <w:rPr>
          <w:rFonts w:ascii="Tahoma" w:eastAsiaTheme="minorHAnsi" w:hAnsi="Tahoma" w:cs="Tahoma"/>
          <w:sz w:val="20"/>
          <w:szCs w:val="20"/>
          <w:lang w:eastAsia="en-US"/>
        </w:rPr>
        <w:t xml:space="preserve">Il Giorno del Dono dà appuntamento a tutti </w:t>
      </w:r>
      <w:r w:rsidR="00A870CA">
        <w:rPr>
          <w:rFonts w:ascii="Tahoma" w:eastAsiaTheme="minorHAnsi" w:hAnsi="Tahoma" w:cs="Tahoma"/>
          <w:sz w:val="20"/>
          <w:szCs w:val="20"/>
          <w:lang w:eastAsia="en-US"/>
        </w:rPr>
        <w:t>a</w:t>
      </w:r>
      <w:r w:rsidRPr="00701FF2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>#DonoDay2023.</w:t>
      </w:r>
    </w:p>
    <w:p w14:paraId="294D83C6" w14:textId="77777777" w:rsidR="00062799" w:rsidRPr="00B712EE" w:rsidRDefault="00062799" w:rsidP="00062799">
      <w:pPr>
        <w:spacing w:after="0" w:line="240" w:lineRule="auto"/>
        <w:textAlignment w:val="baseline"/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</w:pPr>
      <w:r w:rsidRPr="00BA63A4">
        <w:rPr>
          <w:rFonts w:ascii="Verdana" w:eastAsia="Times New Roman" w:hAnsi="Verdana" w:cs="Segoe UI"/>
          <w:color w:val="0000FF"/>
          <w:sz w:val="16"/>
          <w:szCs w:val="16"/>
          <w:lang w:eastAsia="it-IT"/>
        </w:rPr>
        <w:br/>
      </w:r>
      <w:r w:rsidRPr="00BA63A4">
        <w:rPr>
          <w:rFonts w:ascii="Verdana" w:eastAsia="Times New Roman" w:hAnsi="Verdana" w:cs="Segoe UI"/>
          <w:b/>
          <w:bCs/>
          <w:color w:val="0000FF"/>
          <w:sz w:val="16"/>
          <w:szCs w:val="16"/>
          <w:u w:val="single"/>
          <w:lang w:eastAsia="it-IT"/>
        </w:rPr>
        <w:t>Il progetto Giorno del Dono 2022</w:t>
      </w:r>
      <w:r w:rsidRPr="00BA63A4">
        <w:rPr>
          <w:rFonts w:ascii="Verdana" w:eastAsia="Times New Roman" w:hAnsi="Verdana" w:cs="Segoe UI"/>
          <w:color w:val="0000FF"/>
          <w:sz w:val="16"/>
          <w:szCs w:val="16"/>
          <w:lang w:eastAsia="it-IT"/>
        </w:rPr>
        <w:t> </w:t>
      </w:r>
      <w:r w:rsidRPr="00BA63A4">
        <w:rPr>
          <w:rFonts w:ascii="Verdana" w:eastAsia="Times New Roman" w:hAnsi="Verdana" w:cs="Segoe UI"/>
          <w:color w:val="0000FF"/>
          <w:sz w:val="16"/>
          <w:szCs w:val="16"/>
          <w:lang w:eastAsia="it-IT"/>
        </w:rPr>
        <w:br/>
      </w:r>
      <w:r w:rsidRPr="00B712EE">
        <w:rPr>
          <w:rFonts w:ascii="Verdana" w:hAnsi="Verdana" w:cs="Tahoma"/>
          <w:b/>
          <w:bCs/>
          <w:smallCaps/>
          <w:color w:val="000000" w:themeColor="text1"/>
          <w:sz w:val="16"/>
          <w:szCs w:val="16"/>
          <w:bdr w:val="none" w:sz="0" w:space="0" w:color="auto" w:frame="1"/>
        </w:rPr>
        <w:t>riconoscimenti:</w:t>
      </w:r>
      <w:r w:rsidRPr="00B712EE">
        <w:rPr>
          <w:rFonts w:ascii="Verdana" w:hAnsi="Verdana" w:cs="Tahoma"/>
          <w:smallCaps/>
          <w:color w:val="000000" w:themeColor="text1"/>
          <w:sz w:val="16"/>
          <w:szCs w:val="16"/>
          <w:bdr w:val="none" w:sz="0" w:space="0" w:color="auto" w:frame="1"/>
        </w:rPr>
        <w:t> medaglia del presidente della repubblica</w:t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 xml:space="preserve"> </w:t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br/>
        <w:t>Ente promotore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: </w:t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>Istituto Italiano della Donazione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 nell'ambito del protocollo di intesa con il </w:t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 xml:space="preserve">Ministero dell’Istruzione 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e del protocollo di intesa con il </w:t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>Dipartimento per la Giustizia Minorile e di Comunità del Ministero della Giustizia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  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br/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 xml:space="preserve">Con il patrocinio di: </w:t>
      </w:r>
      <w:r w:rsidRPr="00B712EE">
        <w:rPr>
          <w:rFonts w:ascii="Verdana" w:hAnsi="Verdana" w:cs="Tahoma"/>
          <w:color w:val="000000" w:themeColor="text1"/>
          <w:sz w:val="16"/>
          <w:szCs w:val="16"/>
          <w:bdr w:val="none" w:sz="0" w:space="0" w:color="auto" w:frame="1"/>
        </w:rPr>
        <w:t>Ministero del Lavoro e delle Politiche Sociali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, ANCI, Rai per la Sostenibilità 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br/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 xml:space="preserve">Enti patrocinanti: 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Acri,</w:t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 xml:space="preserve"> 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Antigone, Fondazione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Sodalitas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, Forum Terzo Settore </w:t>
      </w:r>
    </w:p>
    <w:p w14:paraId="1DC5108F" w14:textId="77777777" w:rsidR="00062799" w:rsidRPr="00B712EE" w:rsidRDefault="00062799" w:rsidP="00062799">
      <w:pPr>
        <w:spacing w:after="0" w:line="240" w:lineRule="auto"/>
        <w:textAlignment w:val="baseline"/>
        <w:rPr>
          <w:rFonts w:ascii="Verdana" w:eastAsia="Times New Roman" w:hAnsi="Verdana" w:cs="Segoe UI"/>
          <w:color w:val="000000" w:themeColor="text1"/>
          <w:sz w:val="18"/>
          <w:szCs w:val="18"/>
          <w:lang w:eastAsia="it-IT"/>
        </w:rPr>
      </w:pP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 xml:space="preserve">Partner: 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UniCredit  </w:t>
      </w:r>
    </w:p>
    <w:p w14:paraId="2C18F852" w14:textId="77777777" w:rsidR="00062799" w:rsidRPr="00B712EE" w:rsidRDefault="00062799" w:rsidP="00062799">
      <w:pPr>
        <w:spacing w:after="0" w:line="240" w:lineRule="auto"/>
        <w:textAlignment w:val="baseline"/>
        <w:rPr>
          <w:rFonts w:ascii="Verdana" w:eastAsia="Times New Roman" w:hAnsi="Verdana" w:cs="Segoe UI"/>
          <w:color w:val="000000" w:themeColor="text1"/>
          <w:sz w:val="18"/>
          <w:szCs w:val="18"/>
          <w:lang w:eastAsia="it-IT"/>
        </w:rPr>
      </w:pP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>Si ringrazia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: Fondazione Cariplo, Fondazione Compagnia di San Paolo </w:t>
      </w:r>
    </w:p>
    <w:p w14:paraId="54FB285F" w14:textId="77777777" w:rsidR="00062799" w:rsidRPr="00B712EE" w:rsidRDefault="00062799" w:rsidP="00062799">
      <w:pPr>
        <w:spacing w:after="0" w:line="240" w:lineRule="auto"/>
        <w:textAlignment w:val="baseline"/>
        <w:rPr>
          <w:rFonts w:ascii="Verdana" w:eastAsia="Times New Roman" w:hAnsi="Verdana" w:cs="Segoe UI"/>
          <w:color w:val="000000" w:themeColor="text1"/>
          <w:sz w:val="18"/>
          <w:szCs w:val="18"/>
          <w:lang w:eastAsia="it-IT"/>
        </w:rPr>
      </w:pP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>Con il sostegno di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: Fondazione CRC 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br/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>Partner tecnici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: </w:t>
      </w:r>
      <w:r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Cavarretta Assicurazioni, 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Concetto è, Esse Due S.a.s., F.I.L.A. - Fabbrica Italiana Lapis ed Affini,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GoFundMe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,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Incomedia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, Insolito Cinema,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Novis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 Games, NP Solutions, T.S.A. </w:t>
      </w:r>
    </w:p>
    <w:p w14:paraId="4248A266" w14:textId="77777777" w:rsidR="00062799" w:rsidRPr="00B712EE" w:rsidRDefault="00062799" w:rsidP="00062799">
      <w:pPr>
        <w:spacing w:after="0" w:line="240" w:lineRule="auto"/>
        <w:textAlignment w:val="baseline"/>
        <w:rPr>
          <w:rFonts w:ascii="Verdana" w:eastAsia="Times New Roman" w:hAnsi="Verdana" w:cs="Segoe UI"/>
          <w:color w:val="000000" w:themeColor="text1"/>
          <w:sz w:val="18"/>
          <w:szCs w:val="18"/>
          <w:lang w:eastAsia="it-IT"/>
        </w:rPr>
      </w:pP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>Media Partner RAI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: Rai Radio 1, TGR </w:t>
      </w:r>
    </w:p>
    <w:p w14:paraId="778AED61" w14:textId="77777777" w:rsidR="00062799" w:rsidRPr="00B712EE" w:rsidRDefault="00062799" w:rsidP="00062799">
      <w:pPr>
        <w:spacing w:after="0" w:line="240" w:lineRule="auto"/>
        <w:textAlignment w:val="baseline"/>
        <w:rPr>
          <w:rFonts w:ascii="Verdana" w:eastAsia="Times New Roman" w:hAnsi="Verdana" w:cs="Segoe UI"/>
          <w:color w:val="000000" w:themeColor="text1"/>
          <w:sz w:val="18"/>
          <w:szCs w:val="18"/>
          <w:lang w:eastAsia="it-IT"/>
        </w:rPr>
      </w:pP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>Media Partner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: Avvenire, Docenti Senza Frontiere, Famiglia Cristiana, Il Giornale della Protezione Civile, InBlu2000, OnlusOnAir, Pazienti.it, Radio 24, Radio Popolare, Redattore Sociale, RMC101,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SmemoLab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, TV2000</w:t>
      </w:r>
      <w:r w:rsidRPr="00B712EE">
        <w:rPr>
          <w:rFonts w:ascii="Verdana" w:hAnsi="Verdana"/>
          <w:color w:val="000000" w:themeColor="text1"/>
        </w:rPr>
        <w:br/>
      </w: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>Partner artistici: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DieFFe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, Efferre Photo</w:t>
      </w:r>
    </w:p>
    <w:p w14:paraId="27C1A9A3" w14:textId="3D026F17" w:rsidR="00062799" w:rsidRDefault="00062799" w:rsidP="00062799">
      <w:pPr>
        <w:spacing w:after="0" w:line="240" w:lineRule="auto"/>
        <w:textAlignment w:val="baseline"/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</w:pPr>
      <w:r w:rsidRPr="00B712EE">
        <w:rPr>
          <w:rFonts w:ascii="Verdana" w:eastAsia="Times New Roman" w:hAnsi="Verdana" w:cs="Segoe UI"/>
          <w:b/>
          <w:bCs/>
          <w:color w:val="000000" w:themeColor="text1"/>
          <w:sz w:val="16"/>
          <w:szCs w:val="16"/>
          <w:lang w:eastAsia="it-IT"/>
        </w:rPr>
        <w:t>Partner progetto Osservatorio sul dono</w:t>
      </w:r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: AIDO, ASSIF,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Atlantis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 Company, AVIS, BVA Doxa, Cantiere Terzo Settore, Caritas Italiana, Centro Nazionale Sangue, Centro Nazionale Trapianti,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CSVnet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,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EuConsult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 Italia, FIDAS, ICFO, Osservatorio di Pavia, Scuola di Fundraising di Roma, </w:t>
      </w:r>
      <w:proofErr w:type="spellStart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>WaldenLab</w:t>
      </w:r>
      <w:proofErr w:type="spellEnd"/>
      <w:r w:rsidRPr="00B712EE">
        <w:rPr>
          <w:rFonts w:ascii="Verdana" w:eastAsia="Times New Roman" w:hAnsi="Verdana" w:cs="Segoe UI"/>
          <w:color w:val="000000" w:themeColor="text1"/>
          <w:sz w:val="16"/>
          <w:szCs w:val="16"/>
          <w:lang w:eastAsia="it-IT"/>
        </w:rPr>
        <w:t xml:space="preserve">  </w:t>
      </w:r>
    </w:p>
    <w:p w14:paraId="216C8F16" w14:textId="77777777" w:rsidR="001A3EE0" w:rsidRPr="00B712EE" w:rsidRDefault="001A3EE0" w:rsidP="00062799">
      <w:pPr>
        <w:spacing w:after="0" w:line="240" w:lineRule="auto"/>
        <w:textAlignment w:val="baseline"/>
        <w:rPr>
          <w:rFonts w:ascii="Verdana" w:eastAsia="Times New Roman" w:hAnsi="Verdana" w:cs="Segoe UI"/>
          <w:color w:val="000000" w:themeColor="text1"/>
          <w:sz w:val="18"/>
          <w:szCs w:val="18"/>
          <w:lang w:eastAsia="it-IT"/>
        </w:rPr>
      </w:pPr>
      <w:bookmarkStart w:id="1" w:name="_GoBack"/>
      <w:bookmarkEnd w:id="1"/>
    </w:p>
    <w:p w14:paraId="4B958E62" w14:textId="77777777" w:rsidR="00062799" w:rsidRPr="000A7790" w:rsidRDefault="00062799" w:rsidP="00062799">
      <w:pPr>
        <w:spacing w:after="0" w:line="240" w:lineRule="auto"/>
        <w:textAlignment w:val="baseline"/>
        <w:rPr>
          <w:rFonts w:ascii="Tahoma" w:eastAsia="Calibri" w:hAnsi="Tahoma" w:cs="Tahoma"/>
          <w:i/>
          <w:iCs/>
          <w:sz w:val="15"/>
          <w:szCs w:val="15"/>
        </w:rPr>
      </w:pPr>
    </w:p>
    <w:p w14:paraId="438419F9" w14:textId="77777777" w:rsidR="00062799" w:rsidRPr="001B7457" w:rsidRDefault="00062799" w:rsidP="00062799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1B7457">
        <w:rPr>
          <w:rFonts w:ascii="Tahoma" w:eastAsia="Calibri" w:hAnsi="Tahoma" w:cs="Tahoma"/>
          <w:sz w:val="20"/>
          <w:szCs w:val="20"/>
        </w:rPr>
        <w:lastRenderedPageBreak/>
        <w:t>--------------------------------------------------------------------------------------------------------</w:t>
      </w:r>
    </w:p>
    <w:p w14:paraId="3DE52D2A" w14:textId="77777777" w:rsidR="00062799" w:rsidRPr="001B7457" w:rsidRDefault="00062799" w:rsidP="00062799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B7457">
        <w:rPr>
          <w:rFonts w:ascii="Tahoma" w:hAnsi="Tahoma" w:cs="Tahoma"/>
          <w:b/>
          <w:bCs/>
          <w:sz w:val="16"/>
          <w:szCs w:val="16"/>
        </w:rPr>
        <w:t xml:space="preserve">Istituto Italiano della Donazione (IID) </w:t>
      </w:r>
      <w:r w:rsidRPr="001B7457">
        <w:rPr>
          <w:rFonts w:ascii="Tahoma" w:hAnsi="Tahoma" w:cs="Tahoma"/>
          <w:sz w:val="16"/>
          <w:szCs w:val="16"/>
        </w:rPr>
        <w:t xml:space="preserve">è un’associazione che promuove la </w:t>
      </w:r>
      <w:r w:rsidRPr="001B7457">
        <w:rPr>
          <w:rFonts w:ascii="Tahoma" w:hAnsi="Tahoma" w:cs="Tahoma"/>
          <w:b/>
          <w:sz w:val="16"/>
          <w:szCs w:val="16"/>
        </w:rPr>
        <w:t>cultura del dono</w:t>
      </w:r>
      <w:r w:rsidRPr="001B7457">
        <w:rPr>
          <w:rFonts w:ascii="Tahoma" w:hAnsi="Tahoma" w:cs="Tahoma"/>
          <w:sz w:val="16"/>
          <w:szCs w:val="16"/>
        </w:rPr>
        <w:t xml:space="preserve"> in tutte le sue forme, rivolgersi sia al mondo associativo che al privato cittadino.</w:t>
      </w:r>
    </w:p>
    <w:p w14:paraId="1C027795" w14:textId="77777777" w:rsidR="00062799" w:rsidRPr="001B7457" w:rsidRDefault="00062799" w:rsidP="00062799">
      <w:pPr>
        <w:pStyle w:val="NormaleWeb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 w:rsidRPr="001B7457">
        <w:rPr>
          <w:rFonts w:ascii="Tahoma" w:hAnsi="Tahoma" w:cs="Tahoma"/>
          <w:sz w:val="16"/>
          <w:szCs w:val="16"/>
        </w:rPr>
        <w:t xml:space="preserve">Grazie ai suoi strumenti e alle verifiche annuali, IID assicura che l’operato delle Organizzazioni Non Profit (ONP) sia in linea con standard riconosciuti a livello internazionale e risponda a criteri di trasparenza, credibilità ed onestà. </w:t>
      </w:r>
      <w:r w:rsidRPr="001B7457">
        <w:rPr>
          <w:rStyle w:val="Enfasigrassetto"/>
          <w:rFonts w:ascii="Tahoma" w:hAnsi="Tahoma" w:cs="Tahoma"/>
          <w:sz w:val="16"/>
          <w:szCs w:val="16"/>
        </w:rPr>
        <w:t>I marchi di qualità IID</w:t>
      </w:r>
      <w:r w:rsidRPr="001B7457">
        <w:rPr>
          <w:rFonts w:ascii="Tahoma" w:hAnsi="Tahoma" w:cs="Tahoma"/>
          <w:sz w:val="16"/>
          <w:szCs w:val="16"/>
        </w:rPr>
        <w:t xml:space="preserve">, concessi alle ONP inserite in </w:t>
      </w:r>
      <w:hyperlink r:id="rId14" w:history="1">
        <w:r w:rsidRPr="001B7457">
          <w:rPr>
            <w:rStyle w:val="Collegamentoipertestuale"/>
            <w:rFonts w:ascii="Tahoma" w:hAnsi="Tahoma" w:cs="Tahoma"/>
            <w:sz w:val="16"/>
            <w:szCs w:val="16"/>
          </w:rPr>
          <w:t>IO DONO SICURO</w:t>
        </w:r>
      </w:hyperlink>
      <w:r w:rsidRPr="001B7457">
        <w:rPr>
          <w:rFonts w:ascii="Tahoma" w:hAnsi="Tahoma" w:cs="Tahoma"/>
          <w:sz w:val="16"/>
          <w:szCs w:val="16"/>
        </w:rPr>
        <w:t xml:space="preserve">, confermano che l’ONP mette al centro del proprio agire questi valori. </w:t>
      </w:r>
    </w:p>
    <w:p w14:paraId="25B24202" w14:textId="77777777" w:rsidR="00062799" w:rsidRPr="001B7457" w:rsidRDefault="00062799" w:rsidP="00062799">
      <w:pPr>
        <w:pStyle w:val="NormaleWeb"/>
        <w:spacing w:before="0" w:beforeAutospacing="0" w:after="0" w:afterAutospacing="0"/>
        <w:jc w:val="both"/>
        <w:rPr>
          <w:rFonts w:ascii="Tahoma" w:hAnsi="Tahoma" w:cs="Tahoma"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1B7457">
        <w:rPr>
          <w:rFonts w:ascii="Tahoma" w:hAnsi="Tahoma" w:cs="Tahoma"/>
          <w:sz w:val="16"/>
          <w:szCs w:val="16"/>
        </w:rPr>
        <w:t xml:space="preserve">Inoltre, in modo dedicato a partire dal 2015, IID si rivolge anche al privato cittadino, donatore e non solo, grazie all’istituzione per </w:t>
      </w:r>
      <w:hyperlink r:id="rId15" w:tgtFrame="_blank" w:history="1">
        <w:r w:rsidRPr="001B7457">
          <w:rPr>
            <w:rStyle w:val="Enfasigrassetto"/>
            <w:rFonts w:ascii="Tahoma" w:hAnsi="Tahoma" w:cs="Tahoma"/>
            <w:sz w:val="16"/>
            <w:szCs w:val="16"/>
            <w:shd w:val="clear" w:color="auto" w:fill="FFFFFF"/>
          </w:rPr>
          <w:t>legge</w:t>
        </w:r>
      </w:hyperlink>
      <w:r w:rsidRPr="001B7457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1B7457">
        <w:rPr>
          <w:rFonts w:ascii="Tahoma" w:hAnsi="Tahoma" w:cs="Tahoma"/>
          <w:sz w:val="16"/>
          <w:szCs w:val="16"/>
        </w:rPr>
        <w:t xml:space="preserve">del </w:t>
      </w:r>
      <w:hyperlink r:id="rId16" w:history="1">
        <w:r w:rsidRPr="001B7457">
          <w:rPr>
            <w:rStyle w:val="Collegamentoipertestuale"/>
            <w:rFonts w:ascii="Tahoma" w:hAnsi="Tahoma" w:cs="Tahoma"/>
            <w:sz w:val="16"/>
            <w:szCs w:val="16"/>
          </w:rPr>
          <w:t>Giorno del Dono</w:t>
        </w:r>
      </w:hyperlink>
      <w:r w:rsidRPr="001B7457">
        <w:rPr>
          <w:rFonts w:ascii="Tahoma" w:hAnsi="Tahoma" w:cs="Tahoma"/>
          <w:sz w:val="16"/>
          <w:szCs w:val="16"/>
        </w:rPr>
        <w:t xml:space="preserve">, un </w:t>
      </w:r>
      <w:r w:rsidRPr="001B7457">
        <w:rPr>
          <w:rFonts w:ascii="Tahoma" w:hAnsi="Tahoma" w:cs="Tahoma"/>
          <w:bCs/>
          <w:sz w:val="16"/>
          <w:szCs w:val="16"/>
          <w:bdr w:val="none" w:sz="0" w:space="0" w:color="auto" w:frame="1"/>
          <w:shd w:val="clear" w:color="auto" w:fill="FFFFFF"/>
        </w:rPr>
        <w:t>progetto culturale nazionale fiore all’occhiello dell’attività dell’Istituto.</w:t>
      </w:r>
    </w:p>
    <w:p w14:paraId="429B0704" w14:textId="77777777" w:rsidR="00062799" w:rsidRPr="004E24CD" w:rsidRDefault="00062799" w:rsidP="00062799">
      <w:pPr>
        <w:widowControl w:val="0"/>
        <w:spacing w:after="0" w:line="240" w:lineRule="auto"/>
        <w:rPr>
          <w:rStyle w:val="Collegamentoipertestuale"/>
          <w:rFonts w:ascii="Tahoma" w:hAnsi="Tahoma" w:cs="Tahoma"/>
          <w:sz w:val="16"/>
          <w:szCs w:val="16"/>
        </w:rPr>
      </w:pPr>
      <w:r w:rsidRPr="001B7457">
        <w:rPr>
          <w:rFonts w:ascii="Tahoma" w:hAnsi="Tahoma" w:cs="Tahoma"/>
          <w:sz w:val="16"/>
          <w:szCs w:val="16"/>
        </w:rPr>
        <w:t xml:space="preserve">Per info: </w:t>
      </w:r>
      <w:hyperlink r:id="rId17" w:tgtFrame="_blank" w:history="1">
        <w:r w:rsidRPr="001B7457">
          <w:rPr>
            <w:rStyle w:val="Collegamentoipertestuale"/>
            <w:rFonts w:ascii="Tahoma" w:hAnsi="Tahoma" w:cs="Tahoma"/>
            <w:sz w:val="16"/>
            <w:szCs w:val="16"/>
          </w:rPr>
          <w:t>www.istitutoitalianodonazione.it</w:t>
        </w:r>
      </w:hyperlink>
      <w:r>
        <w:rPr>
          <w:rStyle w:val="Collegamentoipertestuale"/>
          <w:rFonts w:ascii="Tahoma" w:hAnsi="Tahoma" w:cs="Tahoma"/>
          <w:sz w:val="16"/>
          <w:szCs w:val="16"/>
        </w:rPr>
        <w:t xml:space="preserve"> </w:t>
      </w:r>
      <w:r w:rsidRPr="004E24CD">
        <w:rPr>
          <w:rStyle w:val="Collegamentoipertestuale"/>
          <w:rFonts w:ascii="Tahoma" w:hAnsi="Tahoma" w:cs="Tahoma"/>
          <w:sz w:val="16"/>
          <w:szCs w:val="16"/>
        </w:rPr>
        <w:t xml:space="preserve">– </w:t>
      </w:r>
      <w:hyperlink r:id="rId18" w:history="1">
        <w:r>
          <w:rPr>
            <w:rStyle w:val="Collegamentoipertestuale"/>
            <w:rFonts w:ascii="Tahoma" w:hAnsi="Tahoma" w:cs="Tahoma"/>
            <w:sz w:val="16"/>
            <w:szCs w:val="16"/>
          </w:rPr>
          <w:t>www.giornodeldono.org</w:t>
        </w:r>
      </w:hyperlink>
    </w:p>
    <w:p w14:paraId="5068F872" w14:textId="77777777" w:rsidR="00062799" w:rsidRPr="001B7457" w:rsidRDefault="00062799" w:rsidP="00062799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66101F01" w14:textId="77777777" w:rsidR="00062799" w:rsidRPr="001B7457" w:rsidRDefault="00062799" w:rsidP="00062799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  <w:u w:val="single"/>
        </w:rPr>
      </w:pPr>
      <w:r w:rsidRPr="001B7457">
        <w:rPr>
          <w:rFonts w:ascii="Tahoma" w:eastAsia="Calibri" w:hAnsi="Tahoma" w:cs="Tahoma"/>
          <w:sz w:val="16"/>
          <w:szCs w:val="16"/>
          <w:u w:val="single"/>
        </w:rPr>
        <w:t xml:space="preserve">Per informazioni: </w:t>
      </w:r>
    </w:p>
    <w:p w14:paraId="1382514B" w14:textId="77777777" w:rsidR="00062799" w:rsidRPr="001B7457" w:rsidRDefault="00062799" w:rsidP="00062799">
      <w:pPr>
        <w:spacing w:after="0" w:line="240" w:lineRule="auto"/>
        <w:jc w:val="both"/>
        <w:rPr>
          <w:rFonts w:ascii="Tahoma" w:eastAsia="Calibri" w:hAnsi="Tahoma" w:cs="Tahoma"/>
          <w:b/>
          <w:bCs/>
          <w:sz w:val="16"/>
          <w:szCs w:val="16"/>
        </w:rPr>
      </w:pPr>
      <w:r w:rsidRPr="001B7457">
        <w:rPr>
          <w:rFonts w:ascii="Tahoma" w:eastAsia="Calibri" w:hAnsi="Tahoma" w:cs="Tahoma"/>
          <w:b/>
          <w:bCs/>
          <w:sz w:val="16"/>
          <w:szCs w:val="16"/>
        </w:rPr>
        <w:t>Istituto Italiano della Donazione (IID)</w:t>
      </w:r>
    </w:p>
    <w:p w14:paraId="09755B41" w14:textId="77777777" w:rsidR="00062799" w:rsidRDefault="00062799" w:rsidP="0006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  <w:r w:rsidRPr="001B7457">
        <w:rPr>
          <w:rFonts w:ascii="Tahoma" w:eastAsia="Times New Roman" w:hAnsi="Tahoma" w:cs="Tahoma"/>
          <w:sz w:val="16"/>
          <w:szCs w:val="16"/>
          <w:lang w:eastAsia="it-IT"/>
        </w:rPr>
        <w:t xml:space="preserve">Ornella Ponzoni - </w:t>
      </w:r>
      <w:hyperlink r:id="rId19">
        <w:r w:rsidRPr="001B7457">
          <w:rPr>
            <w:rFonts w:ascii="Tahoma" w:eastAsia="Times New Roman" w:hAnsi="Tahoma" w:cs="Tahoma"/>
            <w:sz w:val="16"/>
            <w:szCs w:val="16"/>
            <w:u w:val="single"/>
            <w:lang w:eastAsia="it-IT"/>
          </w:rPr>
          <w:t>ornella.ponzoni@istitutoitalianodonazione.it</w:t>
        </w:r>
      </w:hyperlink>
      <w:r w:rsidRPr="001B7457">
        <w:rPr>
          <w:rFonts w:ascii="Tahoma" w:eastAsia="Times New Roman" w:hAnsi="Tahoma" w:cs="Tahoma"/>
          <w:sz w:val="16"/>
          <w:szCs w:val="16"/>
          <w:lang w:eastAsia="it-IT"/>
        </w:rPr>
        <w:t xml:space="preserve"> - 335.5630399</w:t>
      </w:r>
    </w:p>
    <w:p w14:paraId="763A7825" w14:textId="77777777" w:rsidR="00062799" w:rsidRDefault="00062799" w:rsidP="0006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3C2011BD" w14:textId="77777777" w:rsidR="00062799" w:rsidRDefault="00062799" w:rsidP="0006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35554186" w14:textId="77777777" w:rsidR="00062799" w:rsidRDefault="00062799" w:rsidP="0006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22BF7E8F" w14:textId="77777777" w:rsidR="00062799" w:rsidRDefault="00062799" w:rsidP="0006279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</w:rPr>
      </w:pPr>
    </w:p>
    <w:p w14:paraId="2766F55D" w14:textId="77777777" w:rsidR="00062799" w:rsidRDefault="00062799" w:rsidP="0006279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8830F9">
        <w:rPr>
          <w:rFonts w:ascii="Tahoma" w:hAnsi="Tahoma" w:cs="Tahoma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92E0737" wp14:editId="05D7A8E4">
            <wp:simplePos x="0" y="0"/>
            <wp:positionH relativeFrom="column">
              <wp:posOffset>5118735</wp:posOffset>
            </wp:positionH>
            <wp:positionV relativeFrom="paragraph">
              <wp:posOffset>-345440</wp:posOffset>
            </wp:positionV>
            <wp:extent cx="971550" cy="9715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0F9">
        <w:rPr>
          <w:rFonts w:ascii="Tahoma" w:hAnsi="Tahoma" w:cs="Tahoma"/>
          <w:b/>
          <w:bCs/>
          <w:sz w:val="16"/>
          <w:szCs w:val="16"/>
        </w:rPr>
        <w:t xml:space="preserve">Consulta la CARTELLA STAMPA completa </w:t>
      </w:r>
    </w:p>
    <w:p w14:paraId="33DFBA37" w14:textId="77777777" w:rsidR="00062799" w:rsidRPr="008830F9" w:rsidRDefault="00062799" w:rsidP="0006279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  <w:lang w:eastAsia="it-IT"/>
        </w:rPr>
      </w:pPr>
      <w:r w:rsidRPr="008830F9">
        <w:rPr>
          <w:rFonts w:ascii="Tahoma" w:hAnsi="Tahoma" w:cs="Tahoma"/>
          <w:b/>
          <w:bCs/>
          <w:sz w:val="16"/>
          <w:szCs w:val="16"/>
        </w:rPr>
        <w:t xml:space="preserve">del Giorno del Dono 2022 </w:t>
      </w:r>
    </w:p>
    <w:p w14:paraId="28F7AA1F" w14:textId="77777777" w:rsidR="00062799" w:rsidRDefault="00062799" w:rsidP="00062799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8830F9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usando </w:t>
      </w:r>
      <w:hyperlink r:id="rId21" w:history="1">
        <w:r w:rsidRPr="008830F9">
          <w:rPr>
            <w:rStyle w:val="Collegamentoipertestuale"/>
            <w:rFonts w:ascii="Tahoma" w:eastAsiaTheme="minorHAnsi" w:hAnsi="Tahoma" w:cs="Tahoma"/>
            <w:b/>
            <w:bCs/>
            <w:sz w:val="16"/>
            <w:szCs w:val="16"/>
            <w:lang w:eastAsia="en-US"/>
          </w:rPr>
          <w:t>questo link</w:t>
        </w:r>
      </w:hyperlink>
      <w:r w:rsidRPr="008830F9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 </w:t>
      </w:r>
    </w:p>
    <w:p w14:paraId="40462E72" w14:textId="77777777" w:rsidR="00062799" w:rsidRPr="008830F9" w:rsidRDefault="00062799" w:rsidP="00062799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Tahoma" w:eastAsiaTheme="minorHAnsi" w:hAnsi="Tahoma" w:cs="Tahoma"/>
          <w:b/>
          <w:bCs/>
          <w:sz w:val="16"/>
          <w:szCs w:val="16"/>
          <w:lang w:eastAsia="en-US"/>
        </w:rPr>
      </w:pPr>
      <w:r w:rsidRPr="008830F9">
        <w:rPr>
          <w:rFonts w:ascii="Tahoma" w:eastAsiaTheme="minorHAnsi" w:hAnsi="Tahoma" w:cs="Tahoma"/>
          <w:b/>
          <w:bCs/>
          <w:sz w:val="16"/>
          <w:szCs w:val="16"/>
          <w:lang w:eastAsia="en-US"/>
        </w:rPr>
        <w:t xml:space="preserve">o questo QR Code: </w:t>
      </w:r>
    </w:p>
    <w:p w14:paraId="5F709451" w14:textId="77777777" w:rsidR="00062799" w:rsidRDefault="00062799" w:rsidP="00062799">
      <w:pPr>
        <w:spacing w:after="0" w:line="240" w:lineRule="auto"/>
        <w:rPr>
          <w:rFonts w:ascii="Tahoma" w:eastAsia="Calibri" w:hAnsi="Tahoma" w:cs="Tahoma"/>
          <w:i/>
          <w:iCs/>
          <w:sz w:val="15"/>
          <w:szCs w:val="15"/>
        </w:rPr>
      </w:pPr>
    </w:p>
    <w:p w14:paraId="7CF6DD82" w14:textId="77777777" w:rsidR="00062799" w:rsidRDefault="00062799" w:rsidP="0006279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259CCE9F" w14:textId="77777777" w:rsidR="00062799" w:rsidRDefault="00062799" w:rsidP="000627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0BAF701F" w14:textId="77777777" w:rsidR="00062799" w:rsidRDefault="00062799" w:rsidP="0006279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646D1E3D" w14:textId="77777777" w:rsidR="00062799" w:rsidRPr="009063B0" w:rsidRDefault="00062799" w:rsidP="0006279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it-IT"/>
        </w:rPr>
      </w:pPr>
    </w:p>
    <w:p w14:paraId="20815A06" w14:textId="1D67698E" w:rsidR="00502693" w:rsidRDefault="00502693" w:rsidP="00AB03CA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sectPr w:rsidR="00502693" w:rsidSect="00561AC1">
      <w:headerReference w:type="default" r:id="rId22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A605E" w14:textId="77777777" w:rsidR="00ED5F53" w:rsidRDefault="00ED5F53" w:rsidP="00F4574B">
      <w:pPr>
        <w:spacing w:after="0" w:line="240" w:lineRule="auto"/>
      </w:pPr>
      <w:r>
        <w:separator/>
      </w:r>
    </w:p>
  </w:endnote>
  <w:endnote w:type="continuationSeparator" w:id="0">
    <w:p w14:paraId="32C57B76" w14:textId="77777777" w:rsidR="00ED5F53" w:rsidRDefault="00ED5F53" w:rsidP="00F4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F700B" w14:textId="77777777" w:rsidR="00ED5F53" w:rsidRDefault="00ED5F53" w:rsidP="00F4574B">
      <w:pPr>
        <w:spacing w:after="0" w:line="240" w:lineRule="auto"/>
      </w:pPr>
      <w:r>
        <w:separator/>
      </w:r>
    </w:p>
  </w:footnote>
  <w:footnote w:type="continuationSeparator" w:id="0">
    <w:p w14:paraId="3FBB05E1" w14:textId="77777777" w:rsidR="00ED5F53" w:rsidRDefault="00ED5F53" w:rsidP="00F4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FA13B" w14:textId="09C8665B" w:rsidR="00561AC1" w:rsidRDefault="00C57B3C" w:rsidP="00561AC1">
    <w:pPr>
      <w:pStyle w:val="Intestazione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9A6B351" wp14:editId="69E55302">
          <wp:simplePos x="0" y="0"/>
          <wp:positionH relativeFrom="column">
            <wp:posOffset>2354580</wp:posOffset>
          </wp:positionH>
          <wp:positionV relativeFrom="paragraph">
            <wp:posOffset>-49530</wp:posOffset>
          </wp:positionV>
          <wp:extent cx="1390650" cy="893280"/>
          <wp:effectExtent l="0" t="0" r="0" b="254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932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680B5CAA" w14:textId="77777777" w:rsidR="00C57B3C" w:rsidRDefault="00C57B3C" w:rsidP="00561A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4170A"/>
    <w:multiLevelType w:val="hybridMultilevel"/>
    <w:tmpl w:val="21EA8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02C40"/>
    <w:multiLevelType w:val="hybridMultilevel"/>
    <w:tmpl w:val="AE42B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C0"/>
    <w:rsid w:val="00035359"/>
    <w:rsid w:val="00055301"/>
    <w:rsid w:val="000557AE"/>
    <w:rsid w:val="00062799"/>
    <w:rsid w:val="000C514D"/>
    <w:rsid w:val="000C6849"/>
    <w:rsid w:val="00117EDF"/>
    <w:rsid w:val="001273E6"/>
    <w:rsid w:val="00134335"/>
    <w:rsid w:val="00143ECA"/>
    <w:rsid w:val="00150227"/>
    <w:rsid w:val="001533C4"/>
    <w:rsid w:val="00173C47"/>
    <w:rsid w:val="0018645E"/>
    <w:rsid w:val="001A3EE0"/>
    <w:rsid w:val="001A7CA3"/>
    <w:rsid w:val="001B4FEE"/>
    <w:rsid w:val="001B7457"/>
    <w:rsid w:val="001C2B0D"/>
    <w:rsid w:val="002112DF"/>
    <w:rsid w:val="00212600"/>
    <w:rsid w:val="00213494"/>
    <w:rsid w:val="002345EE"/>
    <w:rsid w:val="00241731"/>
    <w:rsid w:val="00246965"/>
    <w:rsid w:val="00257EF9"/>
    <w:rsid w:val="00261377"/>
    <w:rsid w:val="0028175D"/>
    <w:rsid w:val="0028542D"/>
    <w:rsid w:val="002933FA"/>
    <w:rsid w:val="002B5D2C"/>
    <w:rsid w:val="002C13EA"/>
    <w:rsid w:val="002C2859"/>
    <w:rsid w:val="002D0908"/>
    <w:rsid w:val="002D39C1"/>
    <w:rsid w:val="002E2AC0"/>
    <w:rsid w:val="002E74BE"/>
    <w:rsid w:val="00320114"/>
    <w:rsid w:val="00321150"/>
    <w:rsid w:val="00333E97"/>
    <w:rsid w:val="00337C0E"/>
    <w:rsid w:val="00346BED"/>
    <w:rsid w:val="003604AE"/>
    <w:rsid w:val="00383D2B"/>
    <w:rsid w:val="00387ECA"/>
    <w:rsid w:val="003A312F"/>
    <w:rsid w:val="003B1EB9"/>
    <w:rsid w:val="003B5B2E"/>
    <w:rsid w:val="003D24D9"/>
    <w:rsid w:val="004024DB"/>
    <w:rsid w:val="004408C1"/>
    <w:rsid w:val="004474C6"/>
    <w:rsid w:val="004766C2"/>
    <w:rsid w:val="00494257"/>
    <w:rsid w:val="004A2650"/>
    <w:rsid w:val="004B3151"/>
    <w:rsid w:val="004C600D"/>
    <w:rsid w:val="004D5FDA"/>
    <w:rsid w:val="0050103C"/>
    <w:rsid w:val="00502693"/>
    <w:rsid w:val="005105BC"/>
    <w:rsid w:val="00510B0D"/>
    <w:rsid w:val="00517A51"/>
    <w:rsid w:val="00533657"/>
    <w:rsid w:val="005475E0"/>
    <w:rsid w:val="00555A60"/>
    <w:rsid w:val="00561AC1"/>
    <w:rsid w:val="00566450"/>
    <w:rsid w:val="005664E1"/>
    <w:rsid w:val="005B4666"/>
    <w:rsid w:val="006131C5"/>
    <w:rsid w:val="00631874"/>
    <w:rsid w:val="00635810"/>
    <w:rsid w:val="00654FAC"/>
    <w:rsid w:val="006564FF"/>
    <w:rsid w:val="00690762"/>
    <w:rsid w:val="00695000"/>
    <w:rsid w:val="006D7A0C"/>
    <w:rsid w:val="006F66BD"/>
    <w:rsid w:val="00701FF2"/>
    <w:rsid w:val="00711E46"/>
    <w:rsid w:val="007160A3"/>
    <w:rsid w:val="00735EEE"/>
    <w:rsid w:val="00740DBC"/>
    <w:rsid w:val="00744DDC"/>
    <w:rsid w:val="00763380"/>
    <w:rsid w:val="00767CA1"/>
    <w:rsid w:val="007A0D3B"/>
    <w:rsid w:val="007C1F4A"/>
    <w:rsid w:val="007D43B1"/>
    <w:rsid w:val="007E75C9"/>
    <w:rsid w:val="00804A9C"/>
    <w:rsid w:val="00813229"/>
    <w:rsid w:val="00817FA6"/>
    <w:rsid w:val="00827863"/>
    <w:rsid w:val="0083043E"/>
    <w:rsid w:val="00831ADB"/>
    <w:rsid w:val="00833BBF"/>
    <w:rsid w:val="00885E62"/>
    <w:rsid w:val="00891706"/>
    <w:rsid w:val="008A2016"/>
    <w:rsid w:val="008A38C5"/>
    <w:rsid w:val="008A4D70"/>
    <w:rsid w:val="008B2F24"/>
    <w:rsid w:val="008B3A45"/>
    <w:rsid w:val="008E73E1"/>
    <w:rsid w:val="008F4516"/>
    <w:rsid w:val="00903435"/>
    <w:rsid w:val="00903723"/>
    <w:rsid w:val="009045EA"/>
    <w:rsid w:val="00906DA3"/>
    <w:rsid w:val="00914E5D"/>
    <w:rsid w:val="00920DDD"/>
    <w:rsid w:val="009340C8"/>
    <w:rsid w:val="009466F1"/>
    <w:rsid w:val="00950510"/>
    <w:rsid w:val="0095176D"/>
    <w:rsid w:val="00973D05"/>
    <w:rsid w:val="0098119F"/>
    <w:rsid w:val="00982B14"/>
    <w:rsid w:val="009E7748"/>
    <w:rsid w:val="009F4FA7"/>
    <w:rsid w:val="00A1710E"/>
    <w:rsid w:val="00A24C77"/>
    <w:rsid w:val="00A503DF"/>
    <w:rsid w:val="00A754BA"/>
    <w:rsid w:val="00A870CA"/>
    <w:rsid w:val="00A97A89"/>
    <w:rsid w:val="00AA3715"/>
    <w:rsid w:val="00AA5355"/>
    <w:rsid w:val="00AB03CA"/>
    <w:rsid w:val="00AC285D"/>
    <w:rsid w:val="00AD70E6"/>
    <w:rsid w:val="00B01DD8"/>
    <w:rsid w:val="00B11398"/>
    <w:rsid w:val="00B1413A"/>
    <w:rsid w:val="00B317D8"/>
    <w:rsid w:val="00B346F6"/>
    <w:rsid w:val="00B65F61"/>
    <w:rsid w:val="00B712EE"/>
    <w:rsid w:val="00B84630"/>
    <w:rsid w:val="00B96AF9"/>
    <w:rsid w:val="00BA2693"/>
    <w:rsid w:val="00BB4E14"/>
    <w:rsid w:val="00BD7487"/>
    <w:rsid w:val="00BF5FC0"/>
    <w:rsid w:val="00BF6748"/>
    <w:rsid w:val="00BF73EC"/>
    <w:rsid w:val="00C32892"/>
    <w:rsid w:val="00C33A32"/>
    <w:rsid w:val="00C44573"/>
    <w:rsid w:val="00C57B3C"/>
    <w:rsid w:val="00C80D10"/>
    <w:rsid w:val="00CA0522"/>
    <w:rsid w:val="00CA38B4"/>
    <w:rsid w:val="00CA78DD"/>
    <w:rsid w:val="00CB16B6"/>
    <w:rsid w:val="00CD21A0"/>
    <w:rsid w:val="00CE08CB"/>
    <w:rsid w:val="00CE1A32"/>
    <w:rsid w:val="00CE779B"/>
    <w:rsid w:val="00CF4FB1"/>
    <w:rsid w:val="00D15630"/>
    <w:rsid w:val="00D31112"/>
    <w:rsid w:val="00D4774D"/>
    <w:rsid w:val="00D47FD4"/>
    <w:rsid w:val="00D67B15"/>
    <w:rsid w:val="00DC1974"/>
    <w:rsid w:val="00DC1FEE"/>
    <w:rsid w:val="00DC4104"/>
    <w:rsid w:val="00DD3CB2"/>
    <w:rsid w:val="00DD4C9D"/>
    <w:rsid w:val="00DD7F4D"/>
    <w:rsid w:val="00DE006E"/>
    <w:rsid w:val="00DE355A"/>
    <w:rsid w:val="00DF34CF"/>
    <w:rsid w:val="00E120B2"/>
    <w:rsid w:val="00E12F82"/>
    <w:rsid w:val="00E21ACC"/>
    <w:rsid w:val="00E24C79"/>
    <w:rsid w:val="00E40452"/>
    <w:rsid w:val="00E462C6"/>
    <w:rsid w:val="00E52A64"/>
    <w:rsid w:val="00E636DB"/>
    <w:rsid w:val="00E7036B"/>
    <w:rsid w:val="00E84195"/>
    <w:rsid w:val="00E864FB"/>
    <w:rsid w:val="00E8746D"/>
    <w:rsid w:val="00E91639"/>
    <w:rsid w:val="00EC12E7"/>
    <w:rsid w:val="00ED5F53"/>
    <w:rsid w:val="00EE0D87"/>
    <w:rsid w:val="00EE0F65"/>
    <w:rsid w:val="00EE3983"/>
    <w:rsid w:val="00EE4ED7"/>
    <w:rsid w:val="00EE52DB"/>
    <w:rsid w:val="00F03F75"/>
    <w:rsid w:val="00F430BC"/>
    <w:rsid w:val="00F4574B"/>
    <w:rsid w:val="00F47A89"/>
    <w:rsid w:val="00F52B85"/>
    <w:rsid w:val="00F570EB"/>
    <w:rsid w:val="00F662AC"/>
    <w:rsid w:val="00F82511"/>
    <w:rsid w:val="00F83E0B"/>
    <w:rsid w:val="00F84622"/>
    <w:rsid w:val="00FA01CE"/>
    <w:rsid w:val="00FA42EB"/>
    <w:rsid w:val="00FA43EE"/>
    <w:rsid w:val="00FC52D2"/>
    <w:rsid w:val="00FD64D3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55CFD"/>
  <w15:chartTrackingRefBased/>
  <w15:docId w15:val="{C7405D6D-903E-4B0F-931B-54DCE134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E2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E2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2A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2A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E2AC0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2E2AC0"/>
    <w:rPr>
      <w:i/>
      <w:iCs/>
    </w:rPr>
  </w:style>
  <w:style w:type="character" w:styleId="Enfasigrassetto">
    <w:name w:val="Strong"/>
    <w:basedOn w:val="Carpredefinitoparagrafo"/>
    <w:uiPriority w:val="22"/>
    <w:qFormat/>
    <w:rsid w:val="002E2AC0"/>
    <w:rPr>
      <w:b/>
      <w:bCs/>
    </w:rPr>
  </w:style>
  <w:style w:type="paragraph" w:styleId="NormaleWeb">
    <w:name w:val="Normal (Web)"/>
    <w:basedOn w:val="Normale"/>
    <w:uiPriority w:val="99"/>
    <w:unhideWhenUsed/>
    <w:rsid w:val="002E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2E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E2AC0"/>
  </w:style>
  <w:style w:type="character" w:customStyle="1" w:styleId="eop">
    <w:name w:val="eop"/>
    <w:basedOn w:val="Carpredefinitoparagrafo"/>
    <w:rsid w:val="002E2AC0"/>
  </w:style>
  <w:style w:type="character" w:styleId="Collegamentovisitato">
    <w:name w:val="FollowedHyperlink"/>
    <w:basedOn w:val="Carpredefinitoparagrafo"/>
    <w:uiPriority w:val="99"/>
    <w:semiHidden/>
    <w:unhideWhenUsed/>
    <w:rsid w:val="00DC197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4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74B"/>
  </w:style>
  <w:style w:type="paragraph" w:styleId="Pidipagina">
    <w:name w:val="footer"/>
    <w:basedOn w:val="Normale"/>
    <w:link w:val="PidipaginaCarattere"/>
    <w:uiPriority w:val="99"/>
    <w:unhideWhenUsed/>
    <w:rsid w:val="00F4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74B"/>
  </w:style>
  <w:style w:type="character" w:customStyle="1" w:styleId="scxw248223495">
    <w:name w:val="scxw248223495"/>
    <w:basedOn w:val="Carpredefinitoparagrafo"/>
    <w:rsid w:val="00813229"/>
  </w:style>
  <w:style w:type="character" w:styleId="Rimandocommento">
    <w:name w:val="annotation reference"/>
    <w:basedOn w:val="Carpredefinitoparagrafo"/>
    <w:uiPriority w:val="99"/>
    <w:semiHidden/>
    <w:unhideWhenUsed/>
    <w:rsid w:val="00F570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70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70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70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70E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570E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0EB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57AE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38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ink">
    <w:name w:val="pink"/>
    <w:basedOn w:val="Normale"/>
    <w:rsid w:val="008F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ack">
    <w:name w:val="black"/>
    <w:basedOn w:val="Normale"/>
    <w:rsid w:val="008F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lue">
    <w:name w:val="blue"/>
    <w:basedOn w:val="Carpredefinitoparagrafo"/>
    <w:rsid w:val="008F4516"/>
  </w:style>
  <w:style w:type="character" w:customStyle="1" w:styleId="pink1">
    <w:name w:val="pink1"/>
    <w:basedOn w:val="Carpredefinitoparagrafo"/>
    <w:rsid w:val="008F4516"/>
  </w:style>
  <w:style w:type="paragraph" w:customStyle="1" w:styleId="Default">
    <w:name w:val="Default"/>
    <w:rsid w:val="008F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x-4a19394217-msonormal">
    <w:name w:val="ox-4a19394217-msonormal"/>
    <w:basedOn w:val="Normale"/>
    <w:uiPriority w:val="99"/>
    <w:rsid w:val="0083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normaltextrun">
    <w:name w:val="x_normaltextrun"/>
    <w:basedOn w:val="Carpredefinitoparagrafo"/>
    <w:rsid w:val="009340C8"/>
  </w:style>
  <w:style w:type="character" w:customStyle="1" w:styleId="xnormaltextrun0">
    <w:name w:val="xnormaltextrun"/>
    <w:basedOn w:val="Carpredefinitoparagrafo"/>
    <w:rsid w:val="006D7A0C"/>
  </w:style>
  <w:style w:type="paragraph" w:styleId="Paragrafoelenco">
    <w:name w:val="List Paragraph"/>
    <w:basedOn w:val="Normale"/>
    <w:uiPriority w:val="34"/>
    <w:qFormat/>
    <w:rsid w:val="00804A9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10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76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9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stitutoitalianodonazione.it/it/donoday/donoday2022" TargetMode="External"/><Relationship Id="rId18" Type="http://schemas.openxmlformats.org/officeDocument/2006/relationships/hyperlink" Target="http://www.giornodeldono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titutoitalianodonazione-my.sharepoint.com/:f:/g/personal/commander_istitutoitalianodonazione_onmicrosoft_com/Ep5hUdVpG1VMtfMU-Cw3q7YB31ZF2HCaX6F_G4lkavMb3Q?e=KC1EZ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iornodeldono.org/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viewer?mid=14UeE-K5uXoEYBlM4d9m16G-OHQG6FR43&amp;hl=it&amp;ll=43.28512676301496%2C12.446672700000025&amp;z=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iornodeldono.org/donoday-tutti/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zzettaufficiale.it/atto/serie_generale/caricaDettaglioAtto/originario?atto.dataPubblicazioneGazzetta=2015-07-21&amp;atto.codiceRedazionale=15G00124&amp;elenco30giorni=false" TargetMode="External"/><Relationship Id="rId14" Type="http://schemas.openxmlformats.org/officeDocument/2006/relationships/hyperlink" Target="about:blan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6DF0-76A6-4E32-91C0-E876463B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Ponzoni</dc:creator>
  <cp:keywords/>
  <dc:description/>
  <cp:lastModifiedBy>Ornella Ponzoni</cp:lastModifiedBy>
  <cp:revision>3</cp:revision>
  <cp:lastPrinted>2022-09-30T09:08:00Z</cp:lastPrinted>
  <dcterms:created xsi:type="dcterms:W3CDTF">2022-11-28T14:15:00Z</dcterms:created>
  <dcterms:modified xsi:type="dcterms:W3CDTF">2022-11-28T15:30:00Z</dcterms:modified>
</cp:coreProperties>
</file>